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49B" w:rsidRPr="00C2079A" w:rsidRDefault="0091749B" w:rsidP="0091749B">
      <w:pPr>
        <w:pStyle w:val="Standard"/>
        <w:jc w:val="center"/>
        <w:rPr>
          <w:rFonts w:eastAsia="Arial Unicode MS"/>
          <w:b/>
          <w:bCs/>
          <w:sz w:val="28"/>
          <w:szCs w:val="28"/>
        </w:rPr>
      </w:pPr>
      <w:bookmarkStart w:id="0" w:name="_GoBack"/>
      <w:bookmarkEnd w:id="0"/>
      <w:r w:rsidRPr="00C2079A">
        <w:rPr>
          <w:rFonts w:eastAsia="Arial Unicode MS"/>
          <w:b/>
          <w:noProof/>
          <w:spacing w:val="20"/>
          <w:sz w:val="28"/>
          <w:szCs w:val="28"/>
          <w:lang w:val="ru-RU" w:eastAsia="ru-RU"/>
        </w:rPr>
        <w:drawing>
          <wp:inline distT="0" distB="0" distL="0" distR="0" wp14:anchorId="550B095A" wp14:editId="2372A86D">
            <wp:extent cx="581025" cy="733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solidFill>
                      <a:srgbClr val="FFFFFF"/>
                    </a:solidFill>
                    <a:ln>
                      <a:noFill/>
                    </a:ln>
                  </pic:spPr>
                </pic:pic>
              </a:graphicData>
            </a:graphic>
          </wp:inline>
        </w:drawing>
      </w:r>
    </w:p>
    <w:p w:rsidR="0091749B" w:rsidRPr="00C2079A" w:rsidRDefault="0091749B" w:rsidP="0091749B">
      <w:pPr>
        <w:spacing w:after="0" w:line="240" w:lineRule="auto"/>
        <w:jc w:val="center"/>
        <w:outlineLvl w:val="0"/>
        <w:rPr>
          <w:rFonts w:ascii="Times New Roman" w:eastAsia="Arial Unicode MS" w:hAnsi="Times New Roman" w:cs="Times New Roman"/>
          <w:b/>
          <w:bCs/>
          <w:sz w:val="28"/>
          <w:szCs w:val="28"/>
        </w:rPr>
      </w:pPr>
      <w:r w:rsidRPr="00C2079A">
        <w:rPr>
          <w:rFonts w:ascii="Times New Roman" w:eastAsia="Arial Unicode MS" w:hAnsi="Times New Roman" w:cs="Times New Roman"/>
          <w:b/>
          <w:bCs/>
          <w:sz w:val="28"/>
          <w:szCs w:val="28"/>
        </w:rPr>
        <w:t>СОВЕТ</w:t>
      </w:r>
    </w:p>
    <w:p w:rsidR="0091749B" w:rsidRPr="00C2079A" w:rsidRDefault="0091749B" w:rsidP="0091749B">
      <w:pPr>
        <w:spacing w:after="0" w:line="240" w:lineRule="auto"/>
        <w:jc w:val="center"/>
        <w:outlineLvl w:val="0"/>
        <w:rPr>
          <w:rFonts w:ascii="Times New Roman" w:eastAsia="Arial Unicode MS" w:hAnsi="Times New Roman" w:cs="Times New Roman"/>
          <w:b/>
          <w:bCs/>
          <w:sz w:val="28"/>
          <w:szCs w:val="28"/>
        </w:rPr>
      </w:pPr>
      <w:r w:rsidRPr="00C2079A">
        <w:rPr>
          <w:rFonts w:ascii="Times New Roman" w:eastAsia="Arial Unicode MS" w:hAnsi="Times New Roman" w:cs="Times New Roman"/>
          <w:b/>
          <w:bCs/>
          <w:sz w:val="28"/>
          <w:szCs w:val="28"/>
        </w:rPr>
        <w:t>БАЛТАЙСКОГО МУНИЦИПАЛЬНОГО ОБРАЗОВАНИЯ</w:t>
      </w:r>
    </w:p>
    <w:p w:rsidR="0091749B" w:rsidRPr="00C2079A" w:rsidRDefault="0091749B" w:rsidP="0091749B">
      <w:pPr>
        <w:spacing w:after="0" w:line="240" w:lineRule="auto"/>
        <w:jc w:val="center"/>
        <w:outlineLvl w:val="0"/>
        <w:rPr>
          <w:rFonts w:ascii="Times New Roman" w:eastAsia="Arial Unicode MS" w:hAnsi="Times New Roman" w:cs="Times New Roman"/>
          <w:b/>
          <w:bCs/>
          <w:sz w:val="28"/>
          <w:szCs w:val="28"/>
        </w:rPr>
      </w:pPr>
      <w:r w:rsidRPr="00C2079A">
        <w:rPr>
          <w:rFonts w:ascii="Times New Roman" w:eastAsia="Arial Unicode MS" w:hAnsi="Times New Roman" w:cs="Times New Roman"/>
          <w:b/>
          <w:bCs/>
          <w:sz w:val="28"/>
          <w:szCs w:val="28"/>
        </w:rPr>
        <w:t>БАЛТАЙСКОГО МУНИЦИПАЛЬНОГО РАЙОНА</w:t>
      </w:r>
    </w:p>
    <w:p w:rsidR="0091749B" w:rsidRPr="00C2079A" w:rsidRDefault="0091749B" w:rsidP="0091749B">
      <w:pPr>
        <w:spacing w:after="0" w:line="240" w:lineRule="auto"/>
        <w:jc w:val="center"/>
        <w:outlineLvl w:val="0"/>
        <w:rPr>
          <w:rFonts w:ascii="Times New Roman" w:hAnsi="Times New Roman" w:cs="Times New Roman"/>
          <w:b/>
          <w:bCs/>
          <w:sz w:val="28"/>
          <w:szCs w:val="28"/>
        </w:rPr>
      </w:pPr>
      <w:r w:rsidRPr="00C2079A">
        <w:rPr>
          <w:rFonts w:ascii="Times New Roman" w:eastAsia="Arial Unicode MS" w:hAnsi="Times New Roman" w:cs="Times New Roman"/>
          <w:b/>
          <w:bCs/>
          <w:sz w:val="28"/>
          <w:szCs w:val="28"/>
        </w:rPr>
        <w:t>САРАТОВСКОЙ ОБЛАСТИ</w:t>
      </w:r>
    </w:p>
    <w:p w:rsidR="0091749B" w:rsidRPr="00C2079A" w:rsidRDefault="0091749B" w:rsidP="0091749B">
      <w:pPr>
        <w:pStyle w:val="a5"/>
        <w:spacing w:line="240" w:lineRule="auto"/>
        <w:jc w:val="center"/>
        <w:rPr>
          <w:rFonts w:eastAsia="Times New Roman" w:cs="Times New Roman"/>
          <w:b/>
          <w:bCs/>
          <w:color w:val="000000"/>
          <w:sz w:val="28"/>
          <w:szCs w:val="28"/>
          <w:lang w:val="ru-RU"/>
        </w:rPr>
      </w:pPr>
    </w:p>
    <w:p w:rsidR="0091749B" w:rsidRPr="00C2079A" w:rsidRDefault="0091749B" w:rsidP="0091749B">
      <w:pPr>
        <w:pStyle w:val="a5"/>
        <w:spacing w:line="240" w:lineRule="auto"/>
        <w:jc w:val="center"/>
        <w:rPr>
          <w:rFonts w:cs="Times New Roman"/>
          <w:sz w:val="28"/>
          <w:szCs w:val="28"/>
        </w:rPr>
      </w:pPr>
      <w:bookmarkStart w:id="1" w:name="_Hlk135306192"/>
      <w:r>
        <w:rPr>
          <w:rFonts w:eastAsia="Times New Roman" w:cs="Times New Roman"/>
          <w:b/>
          <w:bCs/>
          <w:color w:val="000000"/>
          <w:sz w:val="28"/>
          <w:szCs w:val="28"/>
          <w:lang w:val="ru-RU"/>
        </w:rPr>
        <w:t>Тридцатое</w:t>
      </w:r>
      <w:r w:rsidRPr="00C2079A">
        <w:rPr>
          <w:rFonts w:cs="Times New Roman"/>
          <w:b/>
          <w:sz w:val="28"/>
          <w:szCs w:val="28"/>
          <w:lang w:val="ru-RU"/>
        </w:rPr>
        <w:t xml:space="preserve"> заседание Совета</w:t>
      </w:r>
    </w:p>
    <w:bookmarkEnd w:id="1"/>
    <w:p w:rsidR="0091749B" w:rsidRPr="00C2079A" w:rsidRDefault="0091749B" w:rsidP="0091749B">
      <w:pPr>
        <w:pStyle w:val="a5"/>
        <w:spacing w:line="240" w:lineRule="auto"/>
        <w:jc w:val="center"/>
        <w:rPr>
          <w:rFonts w:cs="Times New Roman"/>
          <w:sz w:val="28"/>
          <w:szCs w:val="28"/>
          <w:lang w:val="ru-RU"/>
        </w:rPr>
      </w:pPr>
      <w:r w:rsidRPr="00C2079A">
        <w:rPr>
          <w:rFonts w:cs="Times New Roman"/>
          <w:b/>
          <w:sz w:val="28"/>
          <w:szCs w:val="28"/>
          <w:lang w:val="ru-RU"/>
        </w:rPr>
        <w:t>пятого созыва</w:t>
      </w:r>
    </w:p>
    <w:p w:rsidR="0091749B" w:rsidRPr="00C2079A" w:rsidRDefault="0091749B" w:rsidP="0091749B">
      <w:pPr>
        <w:spacing w:after="0" w:line="240" w:lineRule="auto"/>
        <w:jc w:val="center"/>
        <w:rPr>
          <w:rFonts w:ascii="Times New Roman" w:hAnsi="Times New Roman" w:cs="Times New Roman"/>
          <w:b/>
          <w:bCs/>
          <w:sz w:val="28"/>
          <w:szCs w:val="28"/>
        </w:rPr>
      </w:pPr>
    </w:p>
    <w:p w:rsidR="0091749B" w:rsidRPr="00C2079A" w:rsidRDefault="0091749B" w:rsidP="0091749B">
      <w:pPr>
        <w:spacing w:after="0" w:line="240" w:lineRule="auto"/>
        <w:jc w:val="center"/>
        <w:rPr>
          <w:rFonts w:ascii="Times New Roman" w:hAnsi="Times New Roman" w:cs="Times New Roman"/>
          <w:b/>
          <w:sz w:val="28"/>
          <w:szCs w:val="28"/>
        </w:rPr>
      </w:pPr>
      <w:r w:rsidRPr="00C2079A">
        <w:rPr>
          <w:rFonts w:ascii="Times New Roman" w:hAnsi="Times New Roman" w:cs="Times New Roman"/>
          <w:b/>
          <w:sz w:val="28"/>
          <w:szCs w:val="28"/>
        </w:rPr>
        <w:t>РЕШЕНИЕ</w:t>
      </w:r>
    </w:p>
    <w:p w:rsidR="0091749B" w:rsidRPr="00C2079A" w:rsidRDefault="0091749B" w:rsidP="00A47174">
      <w:pPr>
        <w:spacing w:after="0" w:line="240" w:lineRule="auto"/>
        <w:jc w:val="center"/>
        <w:rPr>
          <w:rFonts w:ascii="Times New Roman" w:hAnsi="Times New Roman" w:cs="Times New Roman"/>
          <w:b/>
          <w:sz w:val="28"/>
          <w:szCs w:val="28"/>
        </w:rPr>
      </w:pPr>
    </w:p>
    <w:p w:rsidR="0091749B" w:rsidRPr="00C2079A" w:rsidRDefault="0091749B" w:rsidP="00A47174">
      <w:pPr>
        <w:spacing w:after="0" w:line="240" w:lineRule="auto"/>
        <w:rPr>
          <w:rFonts w:ascii="Times New Roman" w:hAnsi="Times New Roman" w:cs="Times New Roman"/>
          <w:sz w:val="28"/>
          <w:szCs w:val="28"/>
          <w:u w:val="single"/>
        </w:rPr>
      </w:pPr>
      <w:r w:rsidRPr="00C2079A">
        <w:rPr>
          <w:rFonts w:ascii="Times New Roman" w:hAnsi="Times New Roman" w:cs="Times New Roman"/>
          <w:sz w:val="28"/>
          <w:szCs w:val="28"/>
        </w:rPr>
        <w:t>от</w:t>
      </w:r>
      <w:r w:rsidRPr="00C2079A">
        <w:rPr>
          <w:rFonts w:ascii="Times New Roman" w:hAnsi="Times New Roman" w:cs="Times New Roman"/>
          <w:sz w:val="28"/>
          <w:szCs w:val="28"/>
          <w:u w:val="single"/>
        </w:rPr>
        <w:t xml:space="preserve"> </w:t>
      </w:r>
      <w:r>
        <w:rPr>
          <w:rFonts w:ascii="Times New Roman" w:hAnsi="Times New Roman" w:cs="Times New Roman"/>
          <w:sz w:val="28"/>
          <w:szCs w:val="28"/>
          <w:u w:val="single"/>
        </w:rPr>
        <w:t>16</w:t>
      </w:r>
      <w:r w:rsidRPr="00C2079A">
        <w:rPr>
          <w:rFonts w:ascii="Times New Roman" w:hAnsi="Times New Roman" w:cs="Times New Roman"/>
          <w:sz w:val="28"/>
          <w:szCs w:val="28"/>
          <w:u w:val="single"/>
        </w:rPr>
        <w:t>.</w:t>
      </w:r>
      <w:r>
        <w:rPr>
          <w:rFonts w:ascii="Times New Roman" w:hAnsi="Times New Roman" w:cs="Times New Roman"/>
          <w:sz w:val="28"/>
          <w:szCs w:val="28"/>
          <w:u w:val="single"/>
        </w:rPr>
        <w:t>10</w:t>
      </w:r>
      <w:r w:rsidRPr="00C2079A">
        <w:rPr>
          <w:rFonts w:ascii="Times New Roman" w:hAnsi="Times New Roman" w:cs="Times New Roman"/>
          <w:sz w:val="28"/>
          <w:szCs w:val="28"/>
          <w:u w:val="single"/>
        </w:rPr>
        <w:t>.2025</w:t>
      </w:r>
      <w:r w:rsidRPr="00C2079A">
        <w:rPr>
          <w:rFonts w:ascii="Times New Roman" w:hAnsi="Times New Roman" w:cs="Times New Roman"/>
          <w:sz w:val="28"/>
          <w:szCs w:val="28"/>
        </w:rPr>
        <w:t xml:space="preserve"> № </w:t>
      </w:r>
      <w:r w:rsidR="00414644">
        <w:rPr>
          <w:rFonts w:ascii="Times New Roman" w:hAnsi="Times New Roman" w:cs="Times New Roman"/>
          <w:sz w:val="28"/>
          <w:szCs w:val="28"/>
          <w:u w:val="single"/>
        </w:rPr>
        <w:t>101</w:t>
      </w:r>
      <w:r>
        <w:rPr>
          <w:rFonts w:ascii="Times New Roman" w:hAnsi="Times New Roman" w:cs="Times New Roman"/>
          <w:sz w:val="28"/>
          <w:szCs w:val="28"/>
          <w:u w:val="single"/>
        </w:rPr>
        <w:t xml:space="preserve"> </w:t>
      </w:r>
    </w:p>
    <w:p w:rsidR="0091749B" w:rsidRPr="00C2079A" w:rsidRDefault="0091749B" w:rsidP="00A47174">
      <w:pPr>
        <w:spacing w:after="0" w:line="240" w:lineRule="auto"/>
        <w:rPr>
          <w:rFonts w:ascii="Times New Roman" w:hAnsi="Times New Roman" w:cs="Times New Roman"/>
          <w:sz w:val="28"/>
          <w:szCs w:val="28"/>
        </w:rPr>
      </w:pPr>
      <w:r w:rsidRPr="00C2079A">
        <w:rPr>
          <w:rFonts w:ascii="Times New Roman" w:hAnsi="Times New Roman" w:cs="Times New Roman"/>
          <w:sz w:val="28"/>
          <w:szCs w:val="28"/>
        </w:rPr>
        <w:tab/>
        <w:t>с. Балтай</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b/>
          <w:sz w:val="28"/>
          <w:szCs w:val="28"/>
        </w:rPr>
      </w:pPr>
      <w:r w:rsidRPr="0091749B">
        <w:rPr>
          <w:rFonts w:ascii="Times New Roman" w:hAnsi="Times New Roman" w:cs="Times New Roman"/>
          <w:b/>
          <w:sz w:val="28"/>
          <w:szCs w:val="28"/>
        </w:rPr>
        <w:t xml:space="preserve">Об утверждении Положения о старостах </w:t>
      </w:r>
    </w:p>
    <w:p w:rsidR="00CE0EB2" w:rsidRPr="0091749B" w:rsidRDefault="00CE0EB2" w:rsidP="0091749B">
      <w:pPr>
        <w:pStyle w:val="a3"/>
        <w:jc w:val="both"/>
        <w:rPr>
          <w:rFonts w:ascii="Times New Roman" w:hAnsi="Times New Roman" w:cs="Times New Roman"/>
          <w:b/>
          <w:sz w:val="28"/>
          <w:szCs w:val="28"/>
        </w:rPr>
      </w:pPr>
      <w:r w:rsidRPr="0091749B">
        <w:rPr>
          <w:rFonts w:ascii="Times New Roman" w:hAnsi="Times New Roman" w:cs="Times New Roman"/>
          <w:b/>
          <w:sz w:val="28"/>
          <w:szCs w:val="28"/>
        </w:rPr>
        <w:t xml:space="preserve">населенных пунктов Балтайского муниципального </w:t>
      </w:r>
    </w:p>
    <w:p w:rsidR="00CE0EB2" w:rsidRPr="0091749B" w:rsidRDefault="00CE0EB2" w:rsidP="0091749B">
      <w:pPr>
        <w:pStyle w:val="a3"/>
        <w:jc w:val="both"/>
        <w:rPr>
          <w:rFonts w:ascii="Times New Roman" w:hAnsi="Times New Roman" w:cs="Times New Roman"/>
          <w:b/>
          <w:sz w:val="28"/>
          <w:szCs w:val="28"/>
        </w:rPr>
      </w:pPr>
      <w:r w:rsidRPr="0091749B">
        <w:rPr>
          <w:rFonts w:ascii="Times New Roman" w:hAnsi="Times New Roman" w:cs="Times New Roman"/>
          <w:b/>
          <w:sz w:val="28"/>
          <w:szCs w:val="28"/>
        </w:rPr>
        <w:t xml:space="preserve">образования Балтайского муниципального района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Руководствуясь Уставом Балтайского муниципального образования Балтайского муниципального района Саратовской области, Совет Балтайского муниципального образования Балтайского муниципального района Саратовской области РЕШИЛ:</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 Утвердить:</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Положение о старостах населенных пунктов Балтайского муниципального образования Балтайского муниципального района согласно приложению №1;</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Положение о форме удостоверения старосты сельского населенного пункта Балтайского муниципального образования Балтайского муниципального района согласно приложению №2.</w:t>
      </w:r>
    </w:p>
    <w:p w:rsidR="00CE0EB2" w:rsidRPr="0091749B" w:rsidRDefault="0091749B" w:rsidP="0091749B">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CE0EB2" w:rsidRPr="0091749B">
        <w:rPr>
          <w:rFonts w:ascii="Times New Roman" w:hAnsi="Times New Roman" w:cs="Times New Roman"/>
          <w:sz w:val="28"/>
          <w:szCs w:val="28"/>
        </w:rPr>
        <w:t>. Считать утратившими силу следующие решения Совета Балтайского муниципального образования: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 </w:t>
      </w:r>
      <w:proofErr w:type="gramStart"/>
      <w:r w:rsidRPr="0091749B">
        <w:rPr>
          <w:rFonts w:ascii="Times New Roman" w:hAnsi="Times New Roman" w:cs="Times New Roman"/>
          <w:sz w:val="28"/>
          <w:szCs w:val="28"/>
        </w:rPr>
        <w:t>от  31.10.2018</w:t>
      </w:r>
      <w:proofErr w:type="gramEnd"/>
      <w:r w:rsidRPr="0091749B">
        <w:rPr>
          <w:rFonts w:ascii="Times New Roman" w:hAnsi="Times New Roman" w:cs="Times New Roman"/>
          <w:sz w:val="28"/>
          <w:szCs w:val="28"/>
        </w:rPr>
        <w:t xml:space="preserve"> № 14 «Об утверждении Положения 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 от 22.03.2023 № 198 «О внесении изменений в решение Совета Балтайского муниципального образования от 31.10.2018 № 14 «Об утверждении Положения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 </w:t>
      </w:r>
      <w:proofErr w:type="gramStart"/>
      <w:r w:rsidRPr="0091749B">
        <w:rPr>
          <w:rFonts w:ascii="Times New Roman" w:hAnsi="Times New Roman" w:cs="Times New Roman"/>
          <w:sz w:val="28"/>
          <w:szCs w:val="28"/>
        </w:rPr>
        <w:t>от  21.02.2024</w:t>
      </w:r>
      <w:proofErr w:type="gramEnd"/>
      <w:r w:rsidRPr="0091749B">
        <w:rPr>
          <w:rFonts w:ascii="Times New Roman" w:hAnsi="Times New Roman" w:cs="Times New Roman"/>
          <w:sz w:val="28"/>
          <w:szCs w:val="28"/>
        </w:rPr>
        <w:t xml:space="preserve"> № 27 «О внесении изменений в решение Совета Балтайского муниципального образования от 31.10.2018 № 14 «Об утверждении Положения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 от 26.04.2024 № </w:t>
      </w:r>
      <w:proofErr w:type="gramStart"/>
      <w:r w:rsidRPr="0091749B">
        <w:rPr>
          <w:rFonts w:ascii="Times New Roman" w:hAnsi="Times New Roman" w:cs="Times New Roman"/>
          <w:sz w:val="28"/>
          <w:szCs w:val="28"/>
        </w:rPr>
        <w:t>34  «</w:t>
      </w:r>
      <w:proofErr w:type="gramEnd"/>
      <w:r w:rsidRPr="0091749B">
        <w:rPr>
          <w:rFonts w:ascii="Times New Roman" w:hAnsi="Times New Roman" w:cs="Times New Roman"/>
          <w:sz w:val="28"/>
          <w:szCs w:val="28"/>
        </w:rPr>
        <w:t>О внесении изменений в решение Совета Балтайского муниципального образования от 31.10.2018 № 14 «Об утверждении Положения 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от 15.11.2024 № 54 «О внесении изменений в решение Совета Балтайского муниципального образования от 31.10.2018 № 14 «Об утверждении Положения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от 20.02.2019 № 37 «Об утверждении Положения о форме удостоверения старосты сельского населенного пункта Балтайского муниципального образования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от 20.05.2019 № 49 «О внесении изменений в решение Совета Балтайского муниципального образования от 20.02.2019 № 37 «Об утверждении Положения о форме удостоверения старосты сельского населенного пункта Балтайского муниципального образования Балтайского муниципального района».</w:t>
      </w:r>
    </w:p>
    <w:p w:rsidR="00CE0EB2" w:rsidRPr="0091749B" w:rsidRDefault="0091749B" w:rsidP="0091749B">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CE0EB2" w:rsidRPr="0091749B">
        <w:rPr>
          <w:rFonts w:ascii="Times New Roman" w:hAnsi="Times New Roman" w:cs="Times New Roman"/>
          <w:sz w:val="28"/>
          <w:szCs w:val="28"/>
        </w:rPr>
        <w:t>.  Считать утратившим силу пункт 2 решения Совета Балтайского муниципального образования от 20.05.2019 № 50 «О внесении изменений в некоторые решения Совета Балтайского муниципального образования Балтайского муниципального района Саратовской области».</w:t>
      </w:r>
    </w:p>
    <w:p w:rsidR="00CE0EB2" w:rsidRPr="0091749B" w:rsidRDefault="0091749B" w:rsidP="0091749B">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CE0EB2" w:rsidRPr="0091749B">
        <w:rPr>
          <w:rFonts w:ascii="Times New Roman" w:hAnsi="Times New Roman" w:cs="Times New Roman"/>
          <w:sz w:val="28"/>
          <w:szCs w:val="28"/>
        </w:rPr>
        <w:t>. Настоящее решение вступает в силу со дня его обнародования.</w:t>
      </w:r>
    </w:p>
    <w:p w:rsidR="00CE0EB2" w:rsidRPr="0091749B" w:rsidRDefault="0091749B" w:rsidP="0091749B">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CE0EB2" w:rsidRPr="0091749B">
        <w:rPr>
          <w:rFonts w:ascii="Times New Roman" w:hAnsi="Times New Roman" w:cs="Times New Roman"/>
          <w:sz w:val="28"/>
          <w:szCs w:val="28"/>
        </w:rPr>
        <w:t>. Контроль за исполнением настоящего решения возложить на постоянную комиссию Совета Балтайского муниципального образования по вопросам местного самоуправления.</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Глава Балтайского</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муниципального образования</w:t>
      </w:r>
      <w:r w:rsidRPr="0091749B">
        <w:rPr>
          <w:rFonts w:ascii="Times New Roman" w:hAnsi="Times New Roman" w:cs="Times New Roman"/>
          <w:sz w:val="28"/>
          <w:szCs w:val="28"/>
        </w:rPr>
        <w:tab/>
      </w:r>
      <w:r w:rsidRPr="0091749B">
        <w:rPr>
          <w:rFonts w:ascii="Times New Roman" w:hAnsi="Times New Roman" w:cs="Times New Roman"/>
          <w:sz w:val="28"/>
          <w:szCs w:val="28"/>
        </w:rPr>
        <w:tab/>
      </w:r>
      <w:r w:rsidRPr="0091749B">
        <w:rPr>
          <w:rFonts w:ascii="Times New Roman" w:hAnsi="Times New Roman" w:cs="Times New Roman"/>
          <w:sz w:val="28"/>
          <w:szCs w:val="28"/>
        </w:rPr>
        <w:tab/>
      </w:r>
      <w:r w:rsidRPr="0091749B">
        <w:rPr>
          <w:rFonts w:ascii="Times New Roman" w:hAnsi="Times New Roman" w:cs="Times New Roman"/>
          <w:sz w:val="28"/>
          <w:szCs w:val="28"/>
        </w:rPr>
        <w:tab/>
        <w:t xml:space="preserve">              </w:t>
      </w:r>
      <w:proofErr w:type="spellStart"/>
      <w:r w:rsidRPr="0091749B">
        <w:rPr>
          <w:rFonts w:ascii="Times New Roman" w:hAnsi="Times New Roman" w:cs="Times New Roman"/>
          <w:sz w:val="28"/>
          <w:szCs w:val="28"/>
        </w:rPr>
        <w:t>Н.В.Меркер</w:t>
      </w:r>
      <w:proofErr w:type="spellEnd"/>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A47174" w:rsidRDefault="00A47174" w:rsidP="0091749B">
      <w:pPr>
        <w:pStyle w:val="a3"/>
        <w:ind w:left="4962" w:firstLine="567"/>
        <w:jc w:val="both"/>
        <w:rPr>
          <w:rFonts w:ascii="Times New Roman" w:hAnsi="Times New Roman" w:cs="Times New Roman"/>
          <w:sz w:val="28"/>
          <w:szCs w:val="28"/>
        </w:rPr>
      </w:pPr>
    </w:p>
    <w:p w:rsidR="00A47174" w:rsidRDefault="00A47174" w:rsidP="0091749B">
      <w:pPr>
        <w:pStyle w:val="a3"/>
        <w:ind w:left="4962" w:firstLine="567"/>
        <w:jc w:val="both"/>
        <w:rPr>
          <w:rFonts w:ascii="Times New Roman" w:hAnsi="Times New Roman" w:cs="Times New Roman"/>
          <w:sz w:val="28"/>
          <w:szCs w:val="28"/>
        </w:rPr>
      </w:pPr>
    </w:p>
    <w:p w:rsidR="00A47174" w:rsidRDefault="00A47174" w:rsidP="0091749B">
      <w:pPr>
        <w:pStyle w:val="a3"/>
        <w:ind w:left="4962" w:firstLine="567"/>
        <w:jc w:val="both"/>
        <w:rPr>
          <w:rFonts w:ascii="Times New Roman" w:hAnsi="Times New Roman" w:cs="Times New Roman"/>
          <w:sz w:val="28"/>
          <w:szCs w:val="28"/>
        </w:rPr>
      </w:pPr>
    </w:p>
    <w:p w:rsidR="00A47174" w:rsidRDefault="00A47174" w:rsidP="0091749B">
      <w:pPr>
        <w:pStyle w:val="a3"/>
        <w:ind w:left="4962" w:firstLine="567"/>
        <w:jc w:val="both"/>
        <w:rPr>
          <w:rFonts w:ascii="Times New Roman" w:hAnsi="Times New Roman" w:cs="Times New Roman"/>
          <w:sz w:val="28"/>
          <w:szCs w:val="28"/>
        </w:rPr>
      </w:pPr>
    </w:p>
    <w:p w:rsidR="00CE0EB2" w:rsidRPr="0091749B" w:rsidRDefault="00CE0EB2" w:rsidP="0091749B">
      <w:pPr>
        <w:pStyle w:val="a3"/>
        <w:ind w:left="4962" w:firstLine="567"/>
        <w:jc w:val="both"/>
        <w:rPr>
          <w:rFonts w:ascii="Times New Roman" w:hAnsi="Times New Roman" w:cs="Times New Roman"/>
          <w:sz w:val="28"/>
          <w:szCs w:val="28"/>
        </w:rPr>
      </w:pPr>
      <w:r w:rsidRPr="0091749B">
        <w:rPr>
          <w:rFonts w:ascii="Times New Roman" w:hAnsi="Times New Roman" w:cs="Times New Roman"/>
          <w:sz w:val="28"/>
          <w:szCs w:val="28"/>
        </w:rPr>
        <w:lastRenderedPageBreak/>
        <w:t>Приложение № 1</w:t>
      </w:r>
    </w:p>
    <w:p w:rsidR="00CE0EB2" w:rsidRPr="0091749B" w:rsidRDefault="00CE0EB2" w:rsidP="0091749B">
      <w:pPr>
        <w:pStyle w:val="a3"/>
        <w:ind w:left="4962"/>
        <w:jc w:val="both"/>
        <w:rPr>
          <w:rFonts w:ascii="Times New Roman" w:hAnsi="Times New Roman" w:cs="Times New Roman"/>
          <w:sz w:val="28"/>
          <w:szCs w:val="28"/>
        </w:rPr>
      </w:pPr>
      <w:r w:rsidRPr="0091749B">
        <w:rPr>
          <w:rFonts w:ascii="Times New Roman" w:hAnsi="Times New Roman" w:cs="Times New Roman"/>
          <w:sz w:val="28"/>
          <w:szCs w:val="28"/>
        </w:rPr>
        <w:t>к решению Совета Балтайского муниципального образования Балтайского муниципального района</w:t>
      </w:r>
    </w:p>
    <w:p w:rsidR="00CE0EB2" w:rsidRPr="0091749B" w:rsidRDefault="00CE0EB2" w:rsidP="0091749B">
      <w:pPr>
        <w:pStyle w:val="a3"/>
        <w:ind w:left="4962"/>
        <w:jc w:val="both"/>
        <w:rPr>
          <w:rFonts w:ascii="Times New Roman" w:hAnsi="Times New Roman" w:cs="Times New Roman"/>
          <w:sz w:val="28"/>
          <w:szCs w:val="28"/>
        </w:rPr>
      </w:pPr>
      <w:r w:rsidRPr="0091749B">
        <w:rPr>
          <w:rFonts w:ascii="Times New Roman" w:hAnsi="Times New Roman" w:cs="Times New Roman"/>
          <w:sz w:val="28"/>
          <w:szCs w:val="28"/>
        </w:rPr>
        <w:t xml:space="preserve">от </w:t>
      </w:r>
      <w:r w:rsidR="00414644">
        <w:rPr>
          <w:rFonts w:ascii="Times New Roman" w:hAnsi="Times New Roman" w:cs="Times New Roman"/>
          <w:sz w:val="28"/>
          <w:szCs w:val="28"/>
        </w:rPr>
        <w:t>16.10.2025</w:t>
      </w:r>
      <w:r w:rsidRPr="0091749B">
        <w:rPr>
          <w:rFonts w:ascii="Times New Roman" w:hAnsi="Times New Roman" w:cs="Times New Roman"/>
          <w:sz w:val="28"/>
          <w:szCs w:val="28"/>
        </w:rPr>
        <w:t xml:space="preserve"> №</w:t>
      </w:r>
      <w:r w:rsidR="00414644">
        <w:rPr>
          <w:rFonts w:ascii="Times New Roman" w:hAnsi="Times New Roman" w:cs="Times New Roman"/>
          <w:sz w:val="28"/>
          <w:szCs w:val="28"/>
        </w:rPr>
        <w:t xml:space="preserve"> 101</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center"/>
        <w:rPr>
          <w:rFonts w:ascii="Times New Roman" w:hAnsi="Times New Roman" w:cs="Times New Roman"/>
          <w:b/>
          <w:sz w:val="28"/>
          <w:szCs w:val="28"/>
        </w:rPr>
      </w:pPr>
      <w:r w:rsidRPr="0091749B">
        <w:rPr>
          <w:rFonts w:ascii="Times New Roman" w:hAnsi="Times New Roman" w:cs="Times New Roman"/>
          <w:b/>
          <w:sz w:val="28"/>
          <w:szCs w:val="28"/>
        </w:rPr>
        <w:t>Положение о старостах населенных пунктов Балтайского муниципального образования Балтайского муниципального района</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1. Общие положения</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1.1. Настоящее положение о старостах населенных пунктов Балтайского  муниципального образования Балтайского муниципального района (далее – Положение) регулирует порядок назначения и проведения собрания граждан, полномочия собрания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устанавливает порядок назначения и прекращения полномочий старосты сельского населенного пункта (далее – староста сельского населенного пункта), организацию взаимодействия с органами местного самоуправления Балтайского муниципального района (далее – органы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1.2. Староста сельского населенного пункта может назначаться в сельском населенном пункте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1.3. В своей деятельности староста руководствуется нормативными правовыми актами Российской Федерации и нормативными правовыми актами Саратовской области, Уставом Балтайского муниципального образования Балтайского муниципального района Саратовской области, муниципальными правовыми актами Балтайского муниципального образования Балтайского муниципального района Саратовской области, настоящим Положением.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1.4. Староста не реже одного раза в год информирует население сельского населенного пункта, старостой которого он назначен, о своей деятельности на собрании граждан сельского населенного пункта, время и место проведения которого определяет администрация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Работа старосты участниками собрания признается удовлетворительной либо неудовлетворительной. Если работа старосты признана неудовлетворительной, то участники собрания   вправе инициировать сход граждан по вопросу досрочного прекращения полномочий старосты. Также участники собрания (конференции) могут дать срок старосте для устранения выявленных недостатков.</w:t>
      </w:r>
    </w:p>
    <w:p w:rsidR="00CE0EB2" w:rsidRPr="0091749B" w:rsidRDefault="00CE0EB2" w:rsidP="0091749B">
      <w:pPr>
        <w:pStyle w:val="a3"/>
        <w:ind w:firstLine="709"/>
        <w:jc w:val="both"/>
        <w:rPr>
          <w:rFonts w:ascii="Times New Roman" w:hAnsi="Times New Roman" w:cs="Times New Roman"/>
          <w:sz w:val="28"/>
          <w:szCs w:val="28"/>
        </w:rPr>
      </w:pP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2. Порядок назначения старосты сельского населенного пункта</w:t>
      </w: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и прекращения его полномочий</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 Староста сельского населенного пункта представляет интересы населения сельского населенного пункта, входящего в состав территории Балтайского муниципального образования Балтайского муниципального района Саратовской области. Староста сельского населенного пункта не может представлять интересы населения нескольких сельских населенных пунктов, входящих в состав Балтайского муниципального образования Балтайского муниципального района Саратовской области.</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2.2. Староста сельского населенного пункта назначается Советом Балтайского муниципального образования Балтайского муниципального района Саратовской области (далее – Совет) по представлению собрания граждан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2.3. Собрание граждан проводится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2.4. Собрания граждан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могут проводиться по инициативе населения, Совета , главы Балтайского муниципального образования Балтайского муниципального района Саратовской области.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Собрание граждан, проводимое по инициативе </w:t>
      </w:r>
      <w:proofErr w:type="gramStart"/>
      <w:r w:rsidRPr="0091749B">
        <w:rPr>
          <w:rFonts w:ascii="Times New Roman" w:hAnsi="Times New Roman" w:cs="Times New Roman"/>
          <w:sz w:val="28"/>
          <w:szCs w:val="28"/>
        </w:rPr>
        <w:t>Совета  или</w:t>
      </w:r>
      <w:proofErr w:type="gramEnd"/>
      <w:r w:rsidRPr="0091749B">
        <w:rPr>
          <w:rFonts w:ascii="Times New Roman" w:hAnsi="Times New Roman" w:cs="Times New Roman"/>
          <w:sz w:val="28"/>
          <w:szCs w:val="28"/>
        </w:rPr>
        <w:t xml:space="preserve"> главы Балтайского муниципального образования Балтайского муниципального района Саратовской области, назначается Советом  или главой Балтайского муниципального образования Балтайского муниципального района Саратовской области.</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Собрание граждан, проводимое по инициативе населения, назначается </w:t>
      </w:r>
      <w:proofErr w:type="gramStart"/>
      <w:r w:rsidRPr="0091749B">
        <w:rPr>
          <w:rFonts w:ascii="Times New Roman" w:hAnsi="Times New Roman" w:cs="Times New Roman"/>
          <w:sz w:val="28"/>
          <w:szCs w:val="28"/>
        </w:rPr>
        <w:t>Советом  в</w:t>
      </w:r>
      <w:proofErr w:type="gramEnd"/>
      <w:r w:rsidRPr="0091749B">
        <w:rPr>
          <w:rFonts w:ascii="Times New Roman" w:hAnsi="Times New Roman" w:cs="Times New Roman"/>
          <w:sz w:val="28"/>
          <w:szCs w:val="28"/>
        </w:rPr>
        <w:t xml:space="preserve"> порядке, установленном настоящим Положением.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настоящим Положением.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2.5. При выдвижении инициативы населением по проведению собрания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в составе инициативной группы должно быть не менее десяти жителей, проживающих на территории данного сельского населенного пункта и обладающих активным избирательным правом.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Ответственное лицо от инициативной группы населения направляет уведомление на имя главы Балтайского муниципального образования </w:t>
      </w:r>
      <w:r w:rsidRPr="0091749B">
        <w:rPr>
          <w:rFonts w:ascii="Times New Roman" w:hAnsi="Times New Roman" w:cs="Times New Roman"/>
          <w:sz w:val="28"/>
          <w:szCs w:val="28"/>
        </w:rPr>
        <w:lastRenderedPageBreak/>
        <w:t>Балтайского муниципального района Саратовской области, в порядке, установленном Федеральным законом от 02.05.2006 № 59-ФЗ «О порядке рассмотрения обращений граждан Российской Федерации», с инициативой о проведении собрания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с указанием фамилии, имени, отчества, адреса места жительства и телефонов участников инициативной группы.</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Решение </w:t>
      </w:r>
      <w:proofErr w:type="gramStart"/>
      <w:r w:rsidRPr="0091749B">
        <w:rPr>
          <w:rFonts w:ascii="Times New Roman" w:hAnsi="Times New Roman" w:cs="Times New Roman"/>
          <w:sz w:val="28"/>
          <w:szCs w:val="28"/>
        </w:rPr>
        <w:t>Совета  о</w:t>
      </w:r>
      <w:proofErr w:type="gramEnd"/>
      <w:r w:rsidRPr="0091749B">
        <w:rPr>
          <w:rFonts w:ascii="Times New Roman" w:hAnsi="Times New Roman" w:cs="Times New Roman"/>
          <w:sz w:val="28"/>
          <w:szCs w:val="28"/>
        </w:rPr>
        <w:t xml:space="preserve"> проведении собрания подлежит обнародованию не позднее чем за 5 рабочих дней до даты проведения.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2.6. До начала собрания представители инициатора (инициативной группы) проводят регистрацию участников собрания с указанием фамилии, имени, отчества, даты рождения и места жительства участников.</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Собрание граждан правомочно при участии в нем не менее одной трети жителей соответствующей территории, достигших восемнадцатилетнего возраста.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2.7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2.8. При выдвижении кандидата в старосты сельского населенного пункта учитывается мнение жителей об участии кандидата в общественной жизни, а также его авторитет среди жителей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2.9. Проведение собрания граждан осуществляется открыто и гласно.</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2.11. На собрании граждан ведется протокол. Протокол ведет один из членов инициативной группы, уполномоченный собранием граждан на ведение протокола, и подписывается председателем и секретарем собрания, избираемыми участниками собрания простым большинством голосов. На собрании граждан присутствует лицо, ответственное по данному направлению от администрации городского округа.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Инициативная группа направляет главе Балтайского муниципального образования Балтайского муниципального района Саратовской области протокол собрания граждан, согласие гражданина на назначение старостой, далее глава Балтайского муниципального </w:t>
      </w:r>
      <w:r w:rsidRPr="0091749B">
        <w:rPr>
          <w:rFonts w:ascii="Times New Roman" w:hAnsi="Times New Roman" w:cs="Times New Roman"/>
          <w:sz w:val="28"/>
          <w:szCs w:val="28"/>
        </w:rPr>
        <w:lastRenderedPageBreak/>
        <w:t>образования Балтайского муниципального района Саратовской области в течение десяти рабочих дней с даты поступления протокола, направляет соответствующие документы в Совет для принятия решения.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Согласие гражданина на назначение его старостой оформляется по форме согласно приложению к настоящему Положению.</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2.12. Решение о назначении старосты сельского населенного пункта принимается на очередном заседании Совета.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2.13.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2.14 Должность старосты сельского населенного пункта не является государственной должностью, должностью государственн</w:t>
      </w:r>
      <w:r w:rsidR="0091749B">
        <w:rPr>
          <w:rFonts w:ascii="Times New Roman" w:hAnsi="Times New Roman" w:cs="Times New Roman"/>
          <w:sz w:val="28"/>
          <w:szCs w:val="28"/>
        </w:rPr>
        <w:t>ой гражданской службы</w:t>
      </w:r>
      <w:r w:rsidRPr="0091749B">
        <w:rPr>
          <w:rFonts w:ascii="Times New Roman" w:hAnsi="Times New Roman" w:cs="Times New Roman"/>
          <w:sz w:val="28"/>
          <w:szCs w:val="28"/>
        </w:rPr>
        <w:t>.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2.15. Старостой сельского населенного пункта не может быть назначено лицо:</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 замещающее государственную должность, должность государственной службы;</w:t>
      </w:r>
      <w:r w:rsidR="0091749B">
        <w:rPr>
          <w:rFonts w:ascii="Times New Roman" w:hAnsi="Times New Roman" w:cs="Times New Roman"/>
          <w:sz w:val="28"/>
          <w:szCs w:val="28"/>
        </w:rPr>
        <w:t xml:space="preserve"> </w:t>
      </w:r>
      <w:r w:rsidR="0091749B" w:rsidRPr="0091749B">
        <w:rPr>
          <w:rFonts w:ascii="Times New Roman" w:hAnsi="Times New Roman" w:cs="Times New Roman"/>
          <w:sz w:val="28"/>
          <w:szCs w:val="28"/>
        </w:rPr>
        <w:t>муниципальн</w:t>
      </w:r>
      <w:r w:rsidR="0091749B">
        <w:rPr>
          <w:rFonts w:ascii="Times New Roman" w:hAnsi="Times New Roman" w:cs="Times New Roman"/>
          <w:sz w:val="28"/>
          <w:szCs w:val="28"/>
        </w:rPr>
        <w:t>ую</w:t>
      </w:r>
      <w:r w:rsidR="0091749B" w:rsidRPr="0091749B">
        <w:rPr>
          <w:rFonts w:ascii="Times New Roman" w:hAnsi="Times New Roman" w:cs="Times New Roman"/>
          <w:sz w:val="28"/>
          <w:szCs w:val="28"/>
        </w:rPr>
        <w:t xml:space="preserve"> должность или должность муниципальной службы</w:t>
      </w:r>
      <w:r w:rsidR="0091749B">
        <w:rPr>
          <w:rFonts w:ascii="Times New Roman" w:hAnsi="Times New Roman" w:cs="Times New Roman"/>
          <w:sz w:val="28"/>
          <w:szCs w:val="28"/>
        </w:rPr>
        <w:t>;</w:t>
      </w:r>
      <w:r w:rsidR="0091749B" w:rsidRPr="0091749B">
        <w:rPr>
          <w:rFonts w:ascii="Times New Roman" w:hAnsi="Times New Roman" w:cs="Times New Roman"/>
          <w:sz w:val="28"/>
          <w:szCs w:val="28"/>
        </w:rPr>
        <w:t xml:space="preserve">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 признанное судом недееспособным или ограниченно дееспособным;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3) имеющее непогашенную или неснятую судимость;</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4) имеющее статус иностранного агента.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2.16. Срок полномочий старосты сельского населенного пункта составляет пять лет с даты приятия решения Советом.</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2.17. Полномочия старосты сельского населенного пункта прекращаются досрочно по решению Совета ,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2.18. Проведение собрания граждан в случае досрочного прекращения полномочий старосты сельского населенного пункта проводится в том же порядке, как и собрание граждан по выдвижению кандидатуры старосты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2.19. Старосте сельского населенного пункта выдается удостоверение старосты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Право заказа на изготовление удостоверения старосты сельского населенного </w:t>
      </w:r>
      <w:proofErr w:type="gramStart"/>
      <w:r w:rsidRPr="0091749B">
        <w:rPr>
          <w:rFonts w:ascii="Times New Roman" w:hAnsi="Times New Roman" w:cs="Times New Roman"/>
          <w:sz w:val="28"/>
          <w:szCs w:val="28"/>
        </w:rPr>
        <w:t>пункта  предоставлено</w:t>
      </w:r>
      <w:proofErr w:type="gramEnd"/>
      <w:r w:rsidRPr="0091749B">
        <w:rPr>
          <w:rFonts w:ascii="Times New Roman" w:hAnsi="Times New Roman" w:cs="Times New Roman"/>
          <w:sz w:val="28"/>
          <w:szCs w:val="28"/>
        </w:rPr>
        <w:t xml:space="preserve"> исключительно Совету.</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Заказ на изготовление </w:t>
      </w:r>
      <w:proofErr w:type="gramStart"/>
      <w:r w:rsidRPr="0091749B">
        <w:rPr>
          <w:rFonts w:ascii="Times New Roman" w:hAnsi="Times New Roman" w:cs="Times New Roman"/>
          <w:sz w:val="28"/>
          <w:szCs w:val="28"/>
        </w:rPr>
        <w:t>удостоверений  осуществляется</w:t>
      </w:r>
      <w:proofErr w:type="gramEnd"/>
      <w:r w:rsidRPr="0091749B">
        <w:rPr>
          <w:rFonts w:ascii="Times New Roman" w:hAnsi="Times New Roman" w:cs="Times New Roman"/>
          <w:sz w:val="28"/>
          <w:szCs w:val="28"/>
        </w:rPr>
        <w:t xml:space="preserve">  Советом за счет средств бюджета Балтайского муниципального образования Балтайского муниципального района Саратовской области.</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2.20. Информация по вопросу назначения старосты сельского населенного пункта подлежит размещению в общедоступных местах на территории соответствующего сельского населенного пункта, а также размещается в сетевом </w:t>
      </w:r>
      <w:proofErr w:type="gramStart"/>
      <w:r w:rsidRPr="0091749B">
        <w:rPr>
          <w:rFonts w:ascii="Times New Roman" w:hAnsi="Times New Roman" w:cs="Times New Roman"/>
          <w:sz w:val="28"/>
          <w:szCs w:val="28"/>
        </w:rPr>
        <w:t>издании  по</w:t>
      </w:r>
      <w:proofErr w:type="gramEnd"/>
      <w:r w:rsidRPr="0091749B">
        <w:rPr>
          <w:rFonts w:ascii="Times New Roman" w:hAnsi="Times New Roman" w:cs="Times New Roman"/>
          <w:sz w:val="28"/>
          <w:szCs w:val="28"/>
        </w:rPr>
        <w:t xml:space="preserve"> </w:t>
      </w:r>
      <w:proofErr w:type="spellStart"/>
      <w:r w:rsidRPr="0091749B">
        <w:rPr>
          <w:rFonts w:ascii="Times New Roman" w:hAnsi="Times New Roman" w:cs="Times New Roman"/>
          <w:sz w:val="28"/>
          <w:szCs w:val="28"/>
        </w:rPr>
        <w:t>адресу:http</w:t>
      </w:r>
      <w:proofErr w:type="spellEnd"/>
      <w:r w:rsidRPr="0091749B">
        <w:rPr>
          <w:rFonts w:ascii="Times New Roman" w:hAnsi="Times New Roman" w:cs="Times New Roman"/>
          <w:sz w:val="28"/>
          <w:szCs w:val="28"/>
        </w:rPr>
        <w:t>://adm-baltay.ru/</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2.21. Обеспечение проведения собрания граждан осуществляет администрация Балтайского муниципального района.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2.22. Уполномоченный на проведение собрания граждан:</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 проверяет подлинность собранных подписей жителей;</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2) согласовывает предварительную дату проведения собрания граждан; </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3) обеспечивает на территории сельского населенного пункта реализацию мероприятий, связанных с подготовкой и проведением собрания граждан, изданием необходимой печатной продукции, освещение в СМИ, размещение в сетевом издании;</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4) составляет списки лиц, проживающих на территории данного сельского населенного пункта и обладающих активным избирательным правом и передает их ответственному лицу от инициативной группы для проведения собрания граждан;</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5) осуществляет меры по обеспечению единого порядка установления итогов голосования и определению результатов.</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2.23. Список назначенных старост, внесенные в него изменения размещаются на официальном сайте администрации Балтайского муниципального района в информационно-телекоммуникационной сети «Интернет» в течении пяти дней со дня официального опубликования решения сельского Совета о назначении старосты, досрочном прекращении полномочий старосты.</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3. Порядок взаимодействия старосты сельского населенного пункта</w:t>
      </w: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с органами местного самоуправления, гражданами и организациями</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3.1. Староста сельского населенного пункта для решения возложенных на него задач:</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3) информирует жителей сельского населенного пункта по вопросам организации и осуществления местного самоуправления, а также </w:t>
      </w:r>
      <w:r w:rsidRPr="0091749B">
        <w:rPr>
          <w:rFonts w:ascii="Times New Roman" w:hAnsi="Times New Roman" w:cs="Times New Roman"/>
          <w:sz w:val="28"/>
          <w:szCs w:val="28"/>
        </w:rPr>
        <w:lastRenderedPageBreak/>
        <w:t>содействует в доведении до их сведения иной информации, полученной от органов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6) содействует в доведении до сведения жителей сельского населенного пункта информации о внесении инициативного проекта в администрацию Балтайского муниципального района Саратовской области, о возможности представления в администрацию  Балтайского муниципального района Саратовской области своих замечаний и предложений по инициативному проекту с указанием срока их представления, о рассмотрении инициативного проекта администрацией  Балтайского муниципального района Саратовской области,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7) взаимодействует с органами территориального общественного самоуправления в целях решения вопросов местного значения в сельском населенном пункте;</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8)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9)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10) осуществляет иные полномочия и права, предусмотренные уставом Балтайского муниципального образования Балтайского муниципального района Саратовской области и (или) нормативным правовым актом Совета.</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3.2. Органы местного самоуправления в пределах своих полномочий осуществляют:</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1) содействие старосте сельского населенного пункта по вопросам непосредственного обеспечения жизнедеятельности населения в сельском населенном пункте;</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2) информирование старосты сельского населенного пункта по вопросам обеспечения безопасности граждан;</w:t>
      </w:r>
    </w:p>
    <w:p w:rsidR="00CE0EB2"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 xml:space="preserve">3) рассмотрение обращений и предложений старосты сельского населенного пункта. </w:t>
      </w:r>
    </w:p>
    <w:p w:rsidR="00A47174" w:rsidRPr="0091749B" w:rsidRDefault="00A47174" w:rsidP="0091749B">
      <w:pPr>
        <w:pStyle w:val="a3"/>
        <w:ind w:firstLine="709"/>
        <w:jc w:val="both"/>
        <w:rPr>
          <w:rFonts w:ascii="Times New Roman" w:hAnsi="Times New Roman" w:cs="Times New Roman"/>
          <w:sz w:val="28"/>
          <w:szCs w:val="28"/>
        </w:rPr>
      </w:pP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t>4. Финансовые основы деятельности старосты</w:t>
      </w: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4.1. Староста исполняет свои полномочия на неоплачиваемой основе.</w:t>
      </w:r>
    </w:p>
    <w:p w:rsidR="00CE0EB2" w:rsidRPr="0091749B" w:rsidRDefault="00CE0EB2" w:rsidP="0091749B">
      <w:pPr>
        <w:pStyle w:val="a3"/>
        <w:jc w:val="center"/>
        <w:rPr>
          <w:rFonts w:ascii="Times New Roman" w:hAnsi="Times New Roman" w:cs="Times New Roman"/>
          <w:sz w:val="28"/>
          <w:szCs w:val="28"/>
        </w:rPr>
      </w:pPr>
      <w:r w:rsidRPr="0091749B">
        <w:rPr>
          <w:rFonts w:ascii="Times New Roman" w:hAnsi="Times New Roman" w:cs="Times New Roman"/>
          <w:sz w:val="28"/>
          <w:szCs w:val="28"/>
        </w:rPr>
        <w:lastRenderedPageBreak/>
        <w:t>5. Гарантии старостам</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ind w:firstLine="709"/>
        <w:jc w:val="both"/>
        <w:rPr>
          <w:rFonts w:ascii="Times New Roman" w:hAnsi="Times New Roman" w:cs="Times New Roman"/>
          <w:sz w:val="28"/>
          <w:szCs w:val="28"/>
        </w:rPr>
      </w:pPr>
      <w:r w:rsidRPr="0091749B">
        <w:rPr>
          <w:rFonts w:ascii="Times New Roman" w:hAnsi="Times New Roman" w:cs="Times New Roman"/>
          <w:sz w:val="28"/>
          <w:szCs w:val="28"/>
        </w:rPr>
        <w:t>5.1. Староста осуществляет свои полномочия на общественных началах. За активную деятельность и достигнутые результаты в работе на основании решения Совета Балтайского муниципального образования, старостам могут быть предусмотрены меры морального (в виде благодарственного письма, благодарности, почетной грамоты).</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91749B">
      <w:pPr>
        <w:pStyle w:val="a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A47174" w:rsidRDefault="00A47174" w:rsidP="00A47174">
      <w:pPr>
        <w:pStyle w:val="a3"/>
        <w:ind w:left="4253"/>
        <w:jc w:val="both"/>
        <w:rPr>
          <w:rFonts w:ascii="Times New Roman" w:hAnsi="Times New Roman" w:cs="Times New Roman"/>
          <w:sz w:val="28"/>
          <w:szCs w:val="28"/>
        </w:rPr>
      </w:pPr>
    </w:p>
    <w:p w:rsidR="00CE0EB2" w:rsidRPr="0091749B" w:rsidRDefault="00CE0EB2" w:rsidP="00A47174">
      <w:pPr>
        <w:pStyle w:val="a3"/>
        <w:ind w:left="4253"/>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к Положению о старостах </w:t>
      </w:r>
    </w:p>
    <w:p w:rsidR="00CE0EB2" w:rsidRPr="0091749B" w:rsidRDefault="00CE0EB2" w:rsidP="00A47174">
      <w:pPr>
        <w:pStyle w:val="a3"/>
        <w:ind w:left="4253"/>
        <w:jc w:val="both"/>
        <w:rPr>
          <w:rFonts w:ascii="Times New Roman" w:hAnsi="Times New Roman" w:cs="Times New Roman"/>
          <w:sz w:val="28"/>
          <w:szCs w:val="28"/>
        </w:rPr>
      </w:pPr>
      <w:r w:rsidRPr="0091749B">
        <w:rPr>
          <w:rFonts w:ascii="Times New Roman" w:hAnsi="Times New Roman" w:cs="Times New Roman"/>
          <w:sz w:val="28"/>
          <w:szCs w:val="28"/>
        </w:rPr>
        <w:t xml:space="preserve">населенных пунктов Балтайского муниципального образования Балтайского муниципального района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A47174">
      <w:pPr>
        <w:pStyle w:val="a3"/>
        <w:ind w:left="4253"/>
        <w:jc w:val="both"/>
        <w:rPr>
          <w:rFonts w:ascii="Times New Roman" w:hAnsi="Times New Roman" w:cs="Times New Roman"/>
          <w:sz w:val="28"/>
          <w:szCs w:val="28"/>
        </w:rPr>
      </w:pPr>
      <w:r w:rsidRPr="0091749B">
        <w:rPr>
          <w:rFonts w:ascii="Times New Roman" w:hAnsi="Times New Roman" w:cs="Times New Roman"/>
          <w:sz w:val="28"/>
          <w:szCs w:val="28"/>
        </w:rPr>
        <w:t xml:space="preserve">В Совет Балтайского </w:t>
      </w:r>
    </w:p>
    <w:p w:rsidR="00CE0EB2" w:rsidRPr="0091749B" w:rsidRDefault="00CE0EB2" w:rsidP="00A47174">
      <w:pPr>
        <w:pStyle w:val="a3"/>
        <w:ind w:left="4253"/>
        <w:jc w:val="both"/>
        <w:rPr>
          <w:rFonts w:ascii="Times New Roman" w:hAnsi="Times New Roman" w:cs="Times New Roman"/>
          <w:sz w:val="28"/>
          <w:szCs w:val="28"/>
        </w:rPr>
      </w:pPr>
      <w:r w:rsidRPr="0091749B">
        <w:rPr>
          <w:rFonts w:ascii="Times New Roman" w:hAnsi="Times New Roman" w:cs="Times New Roman"/>
          <w:sz w:val="28"/>
          <w:szCs w:val="28"/>
        </w:rPr>
        <w:t>муниципального образования</w:t>
      </w:r>
    </w:p>
    <w:p w:rsidR="00CE0EB2" w:rsidRPr="0091749B" w:rsidRDefault="00CE0EB2" w:rsidP="00A47174">
      <w:pPr>
        <w:pStyle w:val="a3"/>
        <w:ind w:left="4253"/>
        <w:jc w:val="both"/>
        <w:rPr>
          <w:rFonts w:ascii="Times New Roman" w:hAnsi="Times New Roman" w:cs="Times New Roman"/>
          <w:sz w:val="28"/>
          <w:szCs w:val="28"/>
        </w:rPr>
      </w:pPr>
      <w:r w:rsidRPr="0091749B">
        <w:rPr>
          <w:rFonts w:ascii="Times New Roman" w:hAnsi="Times New Roman" w:cs="Times New Roman"/>
          <w:sz w:val="28"/>
          <w:szCs w:val="28"/>
        </w:rPr>
        <w:t xml:space="preserve">от </w:t>
      </w:r>
      <w:r w:rsidR="00A47174">
        <w:rPr>
          <w:rFonts w:ascii="Times New Roman" w:hAnsi="Times New Roman" w:cs="Times New Roman"/>
          <w:sz w:val="28"/>
          <w:szCs w:val="28"/>
        </w:rPr>
        <w:t>________________________</w:t>
      </w:r>
    </w:p>
    <w:p w:rsidR="00CE0EB2" w:rsidRPr="00A47174" w:rsidRDefault="00A47174" w:rsidP="00A47174">
      <w:pPr>
        <w:pStyle w:val="a3"/>
        <w:ind w:left="4253"/>
        <w:jc w:val="both"/>
        <w:rPr>
          <w:rFonts w:ascii="Times New Roman" w:hAnsi="Times New Roman" w:cs="Times New Roman"/>
          <w:sz w:val="20"/>
          <w:szCs w:val="20"/>
        </w:rPr>
      </w:pPr>
      <w:r>
        <w:rPr>
          <w:rFonts w:ascii="Times New Roman" w:hAnsi="Times New Roman" w:cs="Times New Roman"/>
          <w:sz w:val="28"/>
          <w:szCs w:val="28"/>
        </w:rPr>
        <w:t xml:space="preserve">     </w:t>
      </w:r>
      <w:r w:rsidR="00CE0EB2" w:rsidRPr="00A47174">
        <w:rPr>
          <w:rFonts w:ascii="Times New Roman" w:hAnsi="Times New Roman" w:cs="Times New Roman"/>
          <w:sz w:val="20"/>
          <w:szCs w:val="20"/>
        </w:rPr>
        <w:t>(фамилия, имя и отчество полностью)</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A47174">
      <w:pPr>
        <w:pStyle w:val="a3"/>
        <w:jc w:val="center"/>
        <w:rPr>
          <w:rFonts w:ascii="Times New Roman" w:hAnsi="Times New Roman" w:cs="Times New Roman"/>
          <w:sz w:val="28"/>
          <w:szCs w:val="28"/>
        </w:rPr>
      </w:pPr>
      <w:r w:rsidRPr="0091749B">
        <w:rPr>
          <w:rFonts w:ascii="Times New Roman" w:hAnsi="Times New Roman" w:cs="Times New Roman"/>
          <w:sz w:val="28"/>
          <w:szCs w:val="28"/>
        </w:rPr>
        <w:t>Уведомление</w:t>
      </w:r>
    </w:p>
    <w:p w:rsidR="00CE0EB2" w:rsidRPr="0091749B" w:rsidRDefault="00CE0EB2" w:rsidP="00A47174">
      <w:pPr>
        <w:pStyle w:val="a3"/>
        <w:jc w:val="center"/>
        <w:rPr>
          <w:rFonts w:ascii="Times New Roman" w:hAnsi="Times New Roman" w:cs="Times New Roman"/>
          <w:sz w:val="28"/>
          <w:szCs w:val="28"/>
        </w:rPr>
      </w:pPr>
      <w:r w:rsidRPr="0091749B">
        <w:rPr>
          <w:rFonts w:ascii="Times New Roman" w:hAnsi="Times New Roman" w:cs="Times New Roman"/>
          <w:sz w:val="28"/>
          <w:szCs w:val="28"/>
        </w:rPr>
        <w:t>о согласии на назначение старостой сельского населенного пункта</w:t>
      </w:r>
    </w:p>
    <w:p w:rsidR="00CE0EB2" w:rsidRPr="0091749B" w:rsidRDefault="00CE0EB2" w:rsidP="00A47174">
      <w:pPr>
        <w:pStyle w:val="a3"/>
        <w:jc w:val="center"/>
        <w:rPr>
          <w:rFonts w:ascii="Times New Roman" w:hAnsi="Times New Roman" w:cs="Times New Roman"/>
          <w:sz w:val="28"/>
          <w:szCs w:val="28"/>
        </w:rPr>
      </w:pPr>
      <w:r w:rsidRPr="0091749B">
        <w:rPr>
          <w:rFonts w:ascii="Times New Roman" w:hAnsi="Times New Roman" w:cs="Times New Roman"/>
          <w:sz w:val="28"/>
          <w:szCs w:val="28"/>
        </w:rPr>
        <w:t>Балтайского муниципального образования Балтайского муниципального района</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В соответствии с Положением о старостах населенных пунктов Балтайского муниципального образования Балтайского муниципального района, утвержденным решением Совета Балтайского муниципального образования Балтайского муниципального </w:t>
      </w:r>
      <w:proofErr w:type="gramStart"/>
      <w:r w:rsidRPr="0091749B">
        <w:rPr>
          <w:rFonts w:ascii="Times New Roman" w:hAnsi="Times New Roman" w:cs="Times New Roman"/>
          <w:sz w:val="28"/>
          <w:szCs w:val="28"/>
        </w:rPr>
        <w:t>района  от</w:t>
      </w:r>
      <w:proofErr w:type="gramEnd"/>
      <w:r w:rsidRPr="0091749B">
        <w:rPr>
          <w:rFonts w:ascii="Times New Roman" w:hAnsi="Times New Roman" w:cs="Times New Roman"/>
          <w:sz w:val="28"/>
          <w:szCs w:val="28"/>
        </w:rPr>
        <w:t xml:space="preserve"> ______ № ____,</w:t>
      </w:r>
    </w:p>
    <w:p w:rsidR="00CE0EB2" w:rsidRPr="00A47174" w:rsidRDefault="00CE0EB2" w:rsidP="0091749B">
      <w:pPr>
        <w:pStyle w:val="a3"/>
        <w:jc w:val="both"/>
        <w:rPr>
          <w:rFonts w:ascii="Times New Roman" w:hAnsi="Times New Roman" w:cs="Times New Roman"/>
          <w:sz w:val="28"/>
          <w:szCs w:val="28"/>
        </w:rPr>
      </w:pPr>
      <w:r w:rsidRPr="00A47174">
        <w:rPr>
          <w:rFonts w:ascii="Times New Roman" w:hAnsi="Times New Roman" w:cs="Times New Roman"/>
          <w:sz w:val="28"/>
          <w:szCs w:val="28"/>
        </w:rPr>
        <w:t>я, _____________________________________________________________,</w:t>
      </w:r>
    </w:p>
    <w:p w:rsidR="00CE0EB2" w:rsidRPr="00A47174" w:rsidRDefault="00CE0EB2" w:rsidP="0091749B">
      <w:pPr>
        <w:pStyle w:val="a3"/>
        <w:jc w:val="both"/>
        <w:rPr>
          <w:rFonts w:ascii="Times New Roman" w:hAnsi="Times New Roman" w:cs="Times New Roman"/>
          <w:sz w:val="22"/>
          <w:szCs w:val="22"/>
        </w:rPr>
      </w:pPr>
      <w:r w:rsidRPr="0091749B">
        <w:rPr>
          <w:rFonts w:ascii="Times New Roman" w:hAnsi="Times New Roman" w:cs="Times New Roman"/>
          <w:sz w:val="28"/>
          <w:szCs w:val="28"/>
        </w:rPr>
        <w:t xml:space="preserve">                                      </w:t>
      </w:r>
      <w:r w:rsidRPr="00A47174">
        <w:rPr>
          <w:rFonts w:ascii="Times New Roman" w:hAnsi="Times New Roman" w:cs="Times New Roman"/>
          <w:sz w:val="22"/>
          <w:szCs w:val="22"/>
        </w:rPr>
        <w:t>(фамилия, имя и отчество)</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даю согласие на назначение меня старостой сельского населенного пункта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Балтайского муниципального образования Балтайского муниципального района _________________________________________________________</w:t>
      </w:r>
    </w:p>
    <w:p w:rsidR="00CE0EB2" w:rsidRPr="00A47174" w:rsidRDefault="00CE0EB2" w:rsidP="0091749B">
      <w:pPr>
        <w:pStyle w:val="a3"/>
        <w:jc w:val="both"/>
        <w:rPr>
          <w:rFonts w:ascii="Times New Roman" w:hAnsi="Times New Roman" w:cs="Times New Roman"/>
          <w:sz w:val="22"/>
          <w:szCs w:val="22"/>
        </w:rPr>
      </w:pPr>
      <w:r w:rsidRPr="0091749B">
        <w:rPr>
          <w:rFonts w:ascii="Times New Roman" w:hAnsi="Times New Roman" w:cs="Times New Roman"/>
          <w:sz w:val="28"/>
          <w:szCs w:val="28"/>
        </w:rPr>
        <w:t xml:space="preserve">                              </w:t>
      </w:r>
      <w:r w:rsidR="00A47174">
        <w:rPr>
          <w:rFonts w:ascii="Times New Roman" w:hAnsi="Times New Roman" w:cs="Times New Roman"/>
          <w:sz w:val="28"/>
          <w:szCs w:val="28"/>
        </w:rPr>
        <w:t xml:space="preserve">  </w:t>
      </w:r>
      <w:r w:rsidRPr="00A47174">
        <w:rPr>
          <w:rFonts w:ascii="Times New Roman" w:hAnsi="Times New Roman" w:cs="Times New Roman"/>
          <w:sz w:val="22"/>
          <w:szCs w:val="22"/>
        </w:rPr>
        <w:t>(название сельского населенного пункта)</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О себе сообщаю следующие данные:</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Дата рождения ___________________</w:t>
      </w:r>
    </w:p>
    <w:p w:rsidR="00CE0EB2" w:rsidRPr="0091749B" w:rsidRDefault="00CE0EB2" w:rsidP="00A47174">
      <w:pPr>
        <w:pStyle w:val="a3"/>
        <w:rPr>
          <w:rFonts w:ascii="Times New Roman" w:hAnsi="Times New Roman" w:cs="Times New Roman"/>
          <w:sz w:val="28"/>
          <w:szCs w:val="28"/>
        </w:rPr>
      </w:pPr>
      <w:r w:rsidRPr="0091749B">
        <w:rPr>
          <w:rFonts w:ascii="Times New Roman" w:hAnsi="Times New Roman" w:cs="Times New Roman"/>
          <w:sz w:val="28"/>
          <w:szCs w:val="28"/>
        </w:rPr>
        <w:t>Адрес места фактического проживания _____________________________</w:t>
      </w:r>
    </w:p>
    <w:p w:rsidR="00CE0EB2" w:rsidRPr="0091749B" w:rsidRDefault="00CE0EB2" w:rsidP="00A47174">
      <w:pPr>
        <w:pStyle w:val="a3"/>
        <w:rPr>
          <w:rFonts w:ascii="Times New Roman" w:hAnsi="Times New Roman" w:cs="Times New Roman"/>
          <w:sz w:val="28"/>
          <w:szCs w:val="28"/>
        </w:rPr>
      </w:pPr>
      <w:r w:rsidRPr="0091749B">
        <w:rPr>
          <w:rFonts w:ascii="Times New Roman" w:hAnsi="Times New Roman" w:cs="Times New Roman"/>
          <w:sz w:val="28"/>
          <w:szCs w:val="28"/>
        </w:rPr>
        <w:t>Адрес регистрации по месту жительства ____________________________</w:t>
      </w:r>
    </w:p>
    <w:p w:rsidR="00CE0EB2" w:rsidRPr="0091749B" w:rsidRDefault="00CE0EB2" w:rsidP="0091749B">
      <w:pPr>
        <w:pStyle w:val="a3"/>
        <w:jc w:val="both"/>
        <w:rPr>
          <w:rFonts w:ascii="Times New Roman" w:hAnsi="Times New Roman" w:cs="Times New Roman"/>
          <w:sz w:val="28"/>
          <w:szCs w:val="28"/>
        </w:rPr>
      </w:pPr>
      <w:proofErr w:type="gramStart"/>
      <w:r w:rsidRPr="0091749B">
        <w:rPr>
          <w:rFonts w:ascii="Times New Roman" w:hAnsi="Times New Roman" w:cs="Times New Roman"/>
          <w:sz w:val="28"/>
          <w:szCs w:val="28"/>
        </w:rPr>
        <w:t xml:space="preserve">Образование </w:t>
      </w:r>
      <w:r w:rsidR="00A47174">
        <w:rPr>
          <w:rFonts w:ascii="Times New Roman" w:hAnsi="Times New Roman" w:cs="Times New Roman"/>
          <w:sz w:val="28"/>
          <w:szCs w:val="28"/>
        </w:rPr>
        <w:t xml:space="preserve"> </w:t>
      </w:r>
      <w:r w:rsidRPr="0091749B">
        <w:rPr>
          <w:rFonts w:ascii="Times New Roman" w:hAnsi="Times New Roman" w:cs="Times New Roman"/>
          <w:sz w:val="28"/>
          <w:szCs w:val="28"/>
        </w:rPr>
        <w:t>_</w:t>
      </w:r>
      <w:proofErr w:type="gramEnd"/>
      <w:r w:rsidRPr="0091749B">
        <w:rPr>
          <w:rFonts w:ascii="Times New Roman" w:hAnsi="Times New Roman" w:cs="Times New Roman"/>
          <w:sz w:val="28"/>
          <w:szCs w:val="28"/>
        </w:rPr>
        <w:t>__________________________________________________</w:t>
      </w:r>
      <w:r w:rsidR="00A47174">
        <w:rPr>
          <w:rFonts w:ascii="Times New Roman" w:hAnsi="Times New Roman" w:cs="Times New Roman"/>
          <w:sz w:val="28"/>
          <w:szCs w:val="28"/>
        </w:rPr>
        <w:t xml:space="preserve"> </w:t>
      </w:r>
    </w:p>
    <w:p w:rsidR="00CE0EB2" w:rsidRPr="0091749B" w:rsidRDefault="00CE0EB2" w:rsidP="00A47174">
      <w:pPr>
        <w:pStyle w:val="a3"/>
        <w:rPr>
          <w:rFonts w:ascii="Times New Roman" w:hAnsi="Times New Roman" w:cs="Times New Roman"/>
          <w:sz w:val="28"/>
          <w:szCs w:val="28"/>
        </w:rPr>
      </w:pPr>
      <w:r w:rsidRPr="0091749B">
        <w:rPr>
          <w:rFonts w:ascii="Times New Roman" w:hAnsi="Times New Roman" w:cs="Times New Roman"/>
          <w:sz w:val="28"/>
          <w:szCs w:val="28"/>
        </w:rPr>
        <w:t>Место работы, занимаемая должность: _____________________________</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_________________________________________________________</w:t>
      </w:r>
      <w:r w:rsidR="00A47174" w:rsidRPr="0091749B">
        <w:rPr>
          <w:rFonts w:ascii="Times New Roman" w:hAnsi="Times New Roman" w:cs="Times New Roman"/>
          <w:sz w:val="28"/>
          <w:szCs w:val="28"/>
        </w:rPr>
        <w:t>______</w:t>
      </w:r>
    </w:p>
    <w:p w:rsidR="00CE0EB2" w:rsidRPr="00A47174" w:rsidRDefault="00CE0EB2" w:rsidP="00A47174">
      <w:pPr>
        <w:pStyle w:val="a3"/>
        <w:jc w:val="center"/>
        <w:rPr>
          <w:rFonts w:ascii="Times New Roman" w:hAnsi="Times New Roman" w:cs="Times New Roman"/>
          <w:sz w:val="22"/>
          <w:szCs w:val="22"/>
        </w:rPr>
      </w:pPr>
      <w:r w:rsidRPr="00A47174">
        <w:rPr>
          <w:rFonts w:ascii="Times New Roman" w:hAnsi="Times New Roman" w:cs="Times New Roman"/>
          <w:sz w:val="22"/>
          <w:szCs w:val="22"/>
        </w:rPr>
        <w:t>(указывается наименование организации, в которой работает лицо, назначаемое старостой, а также адрес организации, а в случае отсутствия места работы указывается "временно не работающий")</w:t>
      </w:r>
    </w:p>
    <w:p w:rsidR="00CE0EB2" w:rsidRPr="0091749B" w:rsidRDefault="00CE0EB2" w:rsidP="00A47174">
      <w:pPr>
        <w:pStyle w:val="a3"/>
        <w:rPr>
          <w:rFonts w:ascii="Times New Roman" w:hAnsi="Times New Roman" w:cs="Times New Roman"/>
          <w:sz w:val="28"/>
          <w:szCs w:val="28"/>
        </w:rPr>
      </w:pPr>
      <w:r w:rsidRPr="0091749B">
        <w:rPr>
          <w:rFonts w:ascii="Times New Roman" w:hAnsi="Times New Roman" w:cs="Times New Roman"/>
          <w:sz w:val="28"/>
          <w:szCs w:val="28"/>
        </w:rPr>
        <w:t>Номер телефона, адрес электронной почты:</w:t>
      </w:r>
      <w:r w:rsidR="00A47174">
        <w:rPr>
          <w:rFonts w:ascii="Times New Roman" w:hAnsi="Times New Roman" w:cs="Times New Roman"/>
          <w:sz w:val="28"/>
          <w:szCs w:val="28"/>
        </w:rPr>
        <w:t xml:space="preserve"> </w:t>
      </w:r>
      <w:r w:rsidRPr="0091749B">
        <w:rPr>
          <w:rFonts w:ascii="Times New Roman" w:hAnsi="Times New Roman" w:cs="Times New Roman"/>
          <w:sz w:val="28"/>
          <w:szCs w:val="28"/>
        </w:rPr>
        <w:t>_________________________</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Дата _______________         _______________       ________________ </w:t>
      </w:r>
    </w:p>
    <w:p w:rsidR="00CE0EB2" w:rsidRPr="00A47174" w:rsidRDefault="00CE0EB2" w:rsidP="0091749B">
      <w:pPr>
        <w:pStyle w:val="a3"/>
        <w:jc w:val="both"/>
        <w:rPr>
          <w:rFonts w:ascii="Times New Roman" w:hAnsi="Times New Roman" w:cs="Times New Roman"/>
          <w:sz w:val="22"/>
          <w:szCs w:val="22"/>
        </w:rPr>
      </w:pPr>
      <w:r w:rsidRPr="0091749B">
        <w:rPr>
          <w:rFonts w:ascii="Times New Roman" w:hAnsi="Times New Roman" w:cs="Times New Roman"/>
          <w:sz w:val="28"/>
          <w:szCs w:val="28"/>
        </w:rPr>
        <w:t xml:space="preserve"> </w:t>
      </w:r>
      <w:r w:rsidRPr="00A47174">
        <w:rPr>
          <w:rFonts w:ascii="Times New Roman" w:hAnsi="Times New Roman" w:cs="Times New Roman"/>
          <w:sz w:val="22"/>
          <w:szCs w:val="22"/>
        </w:rPr>
        <w:t>(число) (месяц прописью) (</w:t>
      </w:r>
      <w:proofErr w:type="gramStart"/>
      <w:r w:rsidRPr="00A47174">
        <w:rPr>
          <w:rFonts w:ascii="Times New Roman" w:hAnsi="Times New Roman" w:cs="Times New Roman"/>
          <w:sz w:val="22"/>
          <w:szCs w:val="22"/>
        </w:rPr>
        <w:t xml:space="preserve">год)   </w:t>
      </w:r>
      <w:proofErr w:type="gramEnd"/>
      <w:r w:rsidRPr="00A47174">
        <w:rPr>
          <w:rFonts w:ascii="Times New Roman" w:hAnsi="Times New Roman" w:cs="Times New Roman"/>
          <w:sz w:val="22"/>
          <w:szCs w:val="22"/>
        </w:rPr>
        <w:t xml:space="preserve">        Личная подпись                          (Ф.И.О)</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В соответствии с п.3 ст.3, п.4 ст.9, Федерального закона от 27.07.2006 № 152-ФЗ «О персональных данных» даю согласие на обработку моих персональных данных на срок осуществления полномочий старосты сельского населенного пункта.</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____________________                  ____________          __________________</w:t>
      </w:r>
    </w:p>
    <w:p w:rsidR="00CE0EB2" w:rsidRPr="00A47174" w:rsidRDefault="00CE0EB2" w:rsidP="0091749B">
      <w:pPr>
        <w:pStyle w:val="a3"/>
        <w:jc w:val="both"/>
        <w:rPr>
          <w:rFonts w:ascii="Times New Roman" w:hAnsi="Times New Roman" w:cs="Times New Roman"/>
          <w:sz w:val="22"/>
          <w:szCs w:val="22"/>
        </w:rPr>
      </w:pPr>
      <w:r w:rsidRPr="00A47174">
        <w:rPr>
          <w:rFonts w:ascii="Times New Roman" w:hAnsi="Times New Roman" w:cs="Times New Roman"/>
          <w:sz w:val="22"/>
          <w:szCs w:val="22"/>
        </w:rPr>
        <w:t>(число) (месяц прописью) (</w:t>
      </w:r>
      <w:proofErr w:type="gramStart"/>
      <w:r w:rsidRPr="00A47174">
        <w:rPr>
          <w:rFonts w:ascii="Times New Roman" w:hAnsi="Times New Roman" w:cs="Times New Roman"/>
          <w:sz w:val="22"/>
          <w:szCs w:val="22"/>
        </w:rPr>
        <w:t xml:space="preserve">год)   </w:t>
      </w:r>
      <w:proofErr w:type="gramEnd"/>
      <w:r w:rsidRPr="00A47174">
        <w:rPr>
          <w:rFonts w:ascii="Times New Roman" w:hAnsi="Times New Roman" w:cs="Times New Roman"/>
          <w:sz w:val="22"/>
          <w:szCs w:val="22"/>
        </w:rPr>
        <w:t xml:space="preserve">                 Личная подпись                    (Ф.И.О)</w:t>
      </w:r>
    </w:p>
    <w:p w:rsidR="00A47174" w:rsidRPr="0091749B" w:rsidRDefault="00A47174" w:rsidP="00A47174">
      <w:pPr>
        <w:pStyle w:val="a3"/>
        <w:ind w:left="4962" w:firstLine="567"/>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A47174" w:rsidRPr="0091749B" w:rsidRDefault="00A47174" w:rsidP="00A47174">
      <w:pPr>
        <w:pStyle w:val="a3"/>
        <w:ind w:left="4962"/>
        <w:jc w:val="both"/>
        <w:rPr>
          <w:rFonts w:ascii="Times New Roman" w:hAnsi="Times New Roman" w:cs="Times New Roman"/>
          <w:sz w:val="28"/>
          <w:szCs w:val="28"/>
        </w:rPr>
      </w:pPr>
      <w:r w:rsidRPr="0091749B">
        <w:rPr>
          <w:rFonts w:ascii="Times New Roman" w:hAnsi="Times New Roman" w:cs="Times New Roman"/>
          <w:sz w:val="28"/>
          <w:szCs w:val="28"/>
        </w:rPr>
        <w:t>к решению Совета Балтайского муниципального образования Балтайского муниципального района</w:t>
      </w:r>
    </w:p>
    <w:p w:rsidR="00A47174" w:rsidRPr="0091749B" w:rsidRDefault="00A47174" w:rsidP="00A47174">
      <w:pPr>
        <w:pStyle w:val="a3"/>
        <w:ind w:left="4962"/>
        <w:jc w:val="both"/>
        <w:rPr>
          <w:rFonts w:ascii="Times New Roman" w:hAnsi="Times New Roman" w:cs="Times New Roman"/>
          <w:sz w:val="28"/>
          <w:szCs w:val="28"/>
        </w:rPr>
      </w:pPr>
      <w:r w:rsidRPr="0091749B">
        <w:rPr>
          <w:rFonts w:ascii="Times New Roman" w:hAnsi="Times New Roman" w:cs="Times New Roman"/>
          <w:sz w:val="28"/>
          <w:szCs w:val="28"/>
        </w:rPr>
        <w:t xml:space="preserve">от </w:t>
      </w:r>
      <w:r w:rsidR="00414644">
        <w:rPr>
          <w:rFonts w:ascii="Times New Roman" w:hAnsi="Times New Roman" w:cs="Times New Roman"/>
          <w:sz w:val="28"/>
          <w:szCs w:val="28"/>
        </w:rPr>
        <w:t xml:space="preserve">16.10.2025 </w:t>
      </w:r>
      <w:r w:rsidRPr="0091749B">
        <w:rPr>
          <w:rFonts w:ascii="Times New Roman" w:hAnsi="Times New Roman" w:cs="Times New Roman"/>
          <w:sz w:val="28"/>
          <w:szCs w:val="28"/>
        </w:rPr>
        <w:t>№</w:t>
      </w:r>
      <w:r w:rsidR="00414644">
        <w:rPr>
          <w:rFonts w:ascii="Times New Roman" w:hAnsi="Times New Roman" w:cs="Times New Roman"/>
          <w:sz w:val="28"/>
          <w:szCs w:val="28"/>
        </w:rPr>
        <w:t xml:space="preserve"> 101</w:t>
      </w:r>
    </w:p>
    <w:p w:rsidR="00CE0EB2" w:rsidRPr="0091749B" w:rsidRDefault="00CE0EB2" w:rsidP="0091749B">
      <w:pPr>
        <w:pStyle w:val="a3"/>
        <w:jc w:val="both"/>
        <w:rPr>
          <w:rFonts w:ascii="Times New Roman" w:hAnsi="Times New Roman" w:cs="Times New Roman"/>
          <w:sz w:val="28"/>
          <w:szCs w:val="28"/>
        </w:rPr>
      </w:pPr>
    </w:p>
    <w:p w:rsidR="00CE0EB2" w:rsidRPr="00A47174" w:rsidRDefault="00CE0EB2" w:rsidP="00A47174">
      <w:pPr>
        <w:pStyle w:val="a3"/>
        <w:jc w:val="center"/>
        <w:rPr>
          <w:rFonts w:ascii="Times New Roman" w:hAnsi="Times New Roman" w:cs="Times New Roman"/>
          <w:b/>
          <w:sz w:val="28"/>
          <w:szCs w:val="28"/>
        </w:rPr>
      </w:pPr>
      <w:r w:rsidRPr="00A47174">
        <w:rPr>
          <w:rFonts w:ascii="Times New Roman" w:hAnsi="Times New Roman" w:cs="Times New Roman"/>
          <w:b/>
          <w:sz w:val="28"/>
          <w:szCs w:val="28"/>
        </w:rPr>
        <w:t>Положение</w:t>
      </w:r>
    </w:p>
    <w:p w:rsidR="00CE0EB2" w:rsidRPr="00A47174" w:rsidRDefault="00CE0EB2" w:rsidP="00A47174">
      <w:pPr>
        <w:pStyle w:val="a3"/>
        <w:jc w:val="center"/>
        <w:rPr>
          <w:rFonts w:ascii="Times New Roman" w:hAnsi="Times New Roman" w:cs="Times New Roman"/>
          <w:b/>
          <w:sz w:val="28"/>
          <w:szCs w:val="28"/>
        </w:rPr>
      </w:pPr>
      <w:proofErr w:type="gramStart"/>
      <w:r w:rsidRPr="00A47174">
        <w:rPr>
          <w:rFonts w:ascii="Times New Roman" w:hAnsi="Times New Roman" w:cs="Times New Roman"/>
          <w:b/>
          <w:sz w:val="28"/>
          <w:szCs w:val="28"/>
        </w:rPr>
        <w:t>о  форме</w:t>
      </w:r>
      <w:proofErr w:type="gramEnd"/>
      <w:r w:rsidRPr="00A47174">
        <w:rPr>
          <w:rFonts w:ascii="Times New Roman" w:hAnsi="Times New Roman" w:cs="Times New Roman"/>
          <w:b/>
          <w:sz w:val="28"/>
          <w:szCs w:val="28"/>
        </w:rPr>
        <w:t xml:space="preserve"> удостоверения старосты сельского населенного пункта Балтайского муниципального образования Балтайского муниципального района</w:t>
      </w:r>
    </w:p>
    <w:p w:rsidR="00CE0EB2" w:rsidRPr="0091749B" w:rsidRDefault="00CE0EB2" w:rsidP="0091749B">
      <w:pPr>
        <w:pStyle w:val="a3"/>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 Настоящее Положение регулирует порядок изготовления, хранения, учёта, выдачи и возврата удостоверения старосты сельского населенного пункта Балтайского муниципального образования Балтайского муниципального района (далее – удостоверение), а также определяет образец и описание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2. Удостоверение выдается гражданину Российской Федерации, назначенному на должность старосты сельского населенного пункта Балтайского муниципального образования Балтайского муниципального района.</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3.Удостоверение является официальным документом, удостоверяющим должность старосты сельского населенного пункта Балтайского муниципального образования Балтайского муниципального района и подтверждающим его полномочия.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Передача удостоверения другому лицу запрещается.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4. Каждое удостоверение имеет порядковый номер.</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5. Изготовление удостоверения, учёт бланков удостоверений и их выдача возлагаются на Совет Балтайского муниципального образования (далее-Совет). Образец бланка удостоверения определяется приложением    № 1 к настоящему Положению. Расходы, связанные с изготовлением удостоверений, производятся за счёт средств бюджета Балтайского муниципального образования.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 xml:space="preserve">6. Удостоверение подписывается главой Балтайского муниципального образования Балтайского муниципального района. </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 Описание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7.1. Удостоверение представляет собой двухстраничную книжку.</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7.2. На внешней стороне удостоверения размещается надпись в одну строку прописными буквами «СТАРОСТА СЕЛЬСКОГО НАСЕЛЕННОГО ПУНКТА БАЛТАЙСКОГО МУНИЦИПАЛЬНОГО ОБРАЗОВАНИЯ».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7.3. Записи на внутренней стороне в удостоверении производятся разборчиво без помарок и подчисток.</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7.4. На левой внутренней стороне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lastRenderedPageBreak/>
        <w:t>- в левом верхнем углу размещается цветная фотография владельца удостоверения размером 3 х 4 см, а в правом верхнем углу наименование муниципального образования;</w:t>
      </w:r>
    </w:p>
    <w:p w:rsid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 в левом нижнем углу размещается надпись «Настоящее удостоверение подлежит возврату при оставлении должности», а в правом нижнем углу – дата выдачи удостоверения.</w:t>
      </w:r>
    </w:p>
    <w:p w:rsid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7.5. На правой внутренней стороне удостоверения:         </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 по центру размещается надпись «Удостоверение № _____», а ниже по</w:t>
      </w:r>
      <w:r w:rsidR="00A47174">
        <w:rPr>
          <w:rFonts w:ascii="Times New Roman" w:hAnsi="Times New Roman" w:cs="Times New Roman"/>
          <w:sz w:val="28"/>
          <w:szCs w:val="28"/>
        </w:rPr>
        <w:t xml:space="preserve"> </w:t>
      </w:r>
      <w:r w:rsidRPr="00A47174">
        <w:rPr>
          <w:rFonts w:ascii="Times New Roman" w:hAnsi="Times New Roman" w:cs="Times New Roman"/>
          <w:sz w:val="28"/>
          <w:szCs w:val="28"/>
        </w:rPr>
        <w:t>центру в именительном падеже – фамилия, имя, отчество старосты сельского населенного пункта и наименование муниципального образования;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 в нижней части размещается надпись «Глава Балтайского муниципального образования», подпись и расшифровка подписи указанного лица. На подписи проставляется оттиск печати Совета.</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8. Основанием выдачи удостоверения является решение Совета о назначении на должность лица, указанного в пункте 2 настоящего Положения.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9. Выдача удостоверения старосте сельского населенного пункта Балтайского муниципального образования осуществляется Советом   под личную подпись в журнале учёта и выдачи удостоверений старосты сельского населенного пункта (далее – журнал), форма которого определяется приложением № 2 к настоящему Положению.</w:t>
      </w:r>
    </w:p>
    <w:p w:rsid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 xml:space="preserve">Журнал должен быть пронумерован, прошнурован и скреплен печатью Совета. </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10. В связи с изменением фамилии, имени, отчества старосты сельского населенного пункта осуществляется замена удостоверения на основании соответствующего решения Совета.</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11. Староста сельского населенного пункта в случае утраты или порчи удостоверения, исключающей возможность его дальнейшего использования, обязан в течение трёх рабочих дней с момента утраты или порчи удостоверения представить в Совет заявление, в котором указываются причины утраты или порчи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12. По окончанию срока полномочий, а также при досрочном прекращении полномочий старосты сельского населенного пункта удостоверение подлежит обязательному возврату в Совет в течение трёх рабочих дней со дня освобождения от замещаемой должности.</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В случае, если удостоверение не было возвращено в установленный настоящим пунктом срок, Совет признает его недействительным в порядке предусмотренным настоящим Положением.</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13. Совет назначает ответственный орган за хранение бланков удостоверений, удостоверений, подлежащих выдаче или уничтожению, ведение и хранение журнала.</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14. Удостоверение признаётся недействительным в следующих случаях:</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а) утраты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lastRenderedPageBreak/>
        <w:t>б) изготовления, оформления и получения удостоверения с нарушение порядка, установленного настоящим Положением;</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в) порчи, исключающей возможность дальнейшего использования удостоверения;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г) в случае, предусмотренным абзацем вторым пункта 12 настоящего Положения.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15. Удостоверение признаётся недействительным в течение двух рабочих дней со дня, когда Совету стало известно о возникновении оснований, предусмотренных пунктом14 настоящего Положения.</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Признание удостоверения недействительным осуществляется ответственным органом с составлением акта по форме согласно приложению № 3 к настоящему Положению.</w:t>
      </w:r>
    </w:p>
    <w:p w:rsidR="00CE0EB2" w:rsidRPr="00A47174" w:rsidRDefault="00CE0EB2" w:rsidP="00A47174">
      <w:pPr>
        <w:pStyle w:val="a3"/>
        <w:ind w:firstLine="709"/>
        <w:jc w:val="both"/>
        <w:rPr>
          <w:rFonts w:ascii="Times New Roman" w:hAnsi="Times New Roman" w:cs="Times New Roman"/>
          <w:sz w:val="28"/>
          <w:szCs w:val="28"/>
        </w:rPr>
      </w:pPr>
      <w:r w:rsidRPr="00A47174">
        <w:rPr>
          <w:rFonts w:ascii="Times New Roman" w:hAnsi="Times New Roman" w:cs="Times New Roman"/>
          <w:sz w:val="28"/>
          <w:szCs w:val="28"/>
        </w:rPr>
        <w:t>16. Удостоверения, признанные недействительными в порядке, предусмотренным настоящим Положением, подлежат уничтожению ответственным органом с составлением акта по форме согласно приложению № 4 к настоящему Положению.</w:t>
      </w: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A47174" w:rsidRDefault="00CE0EB2" w:rsidP="00A47174">
      <w:pPr>
        <w:pStyle w:val="a3"/>
        <w:ind w:firstLine="709"/>
        <w:jc w:val="both"/>
        <w:rPr>
          <w:rFonts w:ascii="Times New Roman" w:hAnsi="Times New Roman" w:cs="Times New Roman"/>
          <w:sz w:val="28"/>
          <w:szCs w:val="28"/>
        </w:rPr>
      </w:pPr>
    </w:p>
    <w:p w:rsidR="00CE0EB2" w:rsidRPr="0091749B" w:rsidRDefault="00CE0EB2" w:rsidP="00A47174">
      <w:pPr>
        <w:pStyle w:val="a3"/>
        <w:ind w:left="4395" w:firstLine="425"/>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 1 </w:t>
      </w:r>
    </w:p>
    <w:p w:rsidR="00CE0EB2" w:rsidRPr="0091749B" w:rsidRDefault="00CE0EB2" w:rsidP="00A47174">
      <w:pPr>
        <w:pStyle w:val="a3"/>
        <w:ind w:left="4395"/>
        <w:jc w:val="both"/>
        <w:rPr>
          <w:rFonts w:ascii="Times New Roman" w:hAnsi="Times New Roman" w:cs="Times New Roman"/>
          <w:sz w:val="28"/>
          <w:szCs w:val="28"/>
        </w:rPr>
      </w:pPr>
      <w:r w:rsidRPr="0091749B">
        <w:rPr>
          <w:rFonts w:ascii="Times New Roman" w:hAnsi="Times New Roman" w:cs="Times New Roman"/>
          <w:sz w:val="28"/>
          <w:szCs w:val="28"/>
        </w:rPr>
        <w:t>к Положению о форме удостоверения старосты сельского населенного пункта Балтайского муниципального образования Балтайского муниципального района</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ОБРАЗЕЦ</w:t>
      </w: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удостоверения старосты сельского населенного пункта Балтайского муниципального образования</w:t>
      </w:r>
    </w:p>
    <w:p w:rsidR="00CE0EB2" w:rsidRPr="0091749B" w:rsidRDefault="00CE0EB2" w:rsidP="0091749B">
      <w:pPr>
        <w:pStyle w:val="a3"/>
        <w:jc w:val="both"/>
        <w:rPr>
          <w:rFonts w:ascii="Times New Roman" w:hAnsi="Times New Roman" w:cs="Times New Roman"/>
          <w:sz w:val="28"/>
          <w:szCs w:val="28"/>
        </w:rPr>
      </w:pPr>
    </w:p>
    <w:p w:rsidR="00FF04AD"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                                      </w:t>
      </w:r>
    </w:p>
    <w:tbl>
      <w:tblPr>
        <w:tblStyle w:val="aa"/>
        <w:tblW w:w="0" w:type="auto"/>
        <w:tblLayout w:type="fixed"/>
        <w:tblLook w:val="04A0" w:firstRow="1" w:lastRow="0" w:firstColumn="1" w:lastColumn="0" w:noHBand="0" w:noVBand="1"/>
      </w:tblPr>
      <w:tblGrid>
        <w:gridCol w:w="1639"/>
        <w:gridCol w:w="2892"/>
        <w:gridCol w:w="4329"/>
      </w:tblGrid>
      <w:tr w:rsidR="00FF04AD" w:rsidTr="00FF04AD">
        <w:tc>
          <w:tcPr>
            <w:tcW w:w="1639" w:type="dxa"/>
            <w:tcBorders>
              <w:top w:val="single" w:sz="4" w:space="0" w:color="auto"/>
              <w:bottom w:val="single" w:sz="4" w:space="0" w:color="auto"/>
              <w:right w:val="single" w:sz="4" w:space="0" w:color="auto"/>
            </w:tcBorders>
          </w:tcPr>
          <w:p w:rsidR="00FF04AD" w:rsidRDefault="00FF04AD" w:rsidP="00FF04AD">
            <w:pPr>
              <w:pStyle w:val="a3"/>
              <w:jc w:val="center"/>
              <w:rPr>
                <w:rFonts w:ascii="Times New Roman" w:hAnsi="Times New Roman" w:cs="Times New Roman"/>
                <w:sz w:val="28"/>
                <w:szCs w:val="28"/>
              </w:rPr>
            </w:pPr>
            <w:r>
              <w:rPr>
                <w:rFonts w:ascii="Times New Roman" w:hAnsi="Times New Roman" w:cs="Times New Roman"/>
                <w:sz w:val="28"/>
                <w:szCs w:val="28"/>
              </w:rPr>
              <w:t>ф</w:t>
            </w:r>
            <w:r w:rsidRPr="0091749B">
              <w:rPr>
                <w:rFonts w:ascii="Times New Roman" w:hAnsi="Times New Roman" w:cs="Times New Roman"/>
                <w:sz w:val="28"/>
                <w:szCs w:val="28"/>
              </w:rPr>
              <w:t>отография</w:t>
            </w:r>
          </w:p>
          <w:p w:rsidR="00FF04AD" w:rsidRDefault="00FF04AD" w:rsidP="00FF04AD">
            <w:pPr>
              <w:pStyle w:val="a3"/>
              <w:jc w:val="center"/>
              <w:rPr>
                <w:rFonts w:ascii="Times New Roman" w:hAnsi="Times New Roman" w:cs="Times New Roman"/>
                <w:sz w:val="28"/>
                <w:szCs w:val="28"/>
              </w:rPr>
            </w:pPr>
            <w:r w:rsidRPr="0091749B">
              <w:rPr>
                <w:rFonts w:ascii="Times New Roman" w:hAnsi="Times New Roman" w:cs="Times New Roman"/>
                <w:sz w:val="28"/>
                <w:szCs w:val="28"/>
              </w:rPr>
              <w:t>владельца</w:t>
            </w:r>
          </w:p>
        </w:tc>
        <w:tc>
          <w:tcPr>
            <w:tcW w:w="2892" w:type="dxa"/>
            <w:tcBorders>
              <w:top w:val="single" w:sz="4" w:space="0" w:color="auto"/>
              <w:left w:val="single" w:sz="4" w:space="0" w:color="auto"/>
              <w:bottom w:val="nil"/>
              <w:right w:val="single" w:sz="4" w:space="0" w:color="auto"/>
            </w:tcBorders>
          </w:tcPr>
          <w:p w:rsidR="00FF04AD" w:rsidRDefault="00FF04AD" w:rsidP="00FF04AD">
            <w:pPr>
              <w:pStyle w:val="a3"/>
              <w:ind w:left="658"/>
              <w:rPr>
                <w:rFonts w:ascii="Times New Roman" w:hAnsi="Times New Roman" w:cs="Times New Roman"/>
                <w:sz w:val="28"/>
                <w:szCs w:val="28"/>
              </w:rPr>
            </w:pPr>
            <w:proofErr w:type="spellStart"/>
            <w:r w:rsidRPr="0091749B">
              <w:rPr>
                <w:rFonts w:ascii="Times New Roman" w:hAnsi="Times New Roman" w:cs="Times New Roman"/>
                <w:sz w:val="28"/>
                <w:szCs w:val="28"/>
              </w:rPr>
              <w:t>Балтайское</w:t>
            </w:r>
            <w:proofErr w:type="spellEnd"/>
            <w:r w:rsidRPr="0091749B">
              <w:rPr>
                <w:rFonts w:ascii="Times New Roman" w:hAnsi="Times New Roman" w:cs="Times New Roman"/>
                <w:sz w:val="28"/>
                <w:szCs w:val="28"/>
              </w:rPr>
              <w:t xml:space="preserve"> </w:t>
            </w:r>
          </w:p>
          <w:p w:rsidR="00FF04AD" w:rsidRPr="0091749B" w:rsidRDefault="00FF04AD" w:rsidP="00FF04AD">
            <w:pPr>
              <w:pStyle w:val="a3"/>
              <w:ind w:left="658"/>
              <w:rPr>
                <w:rFonts w:ascii="Times New Roman" w:hAnsi="Times New Roman" w:cs="Times New Roman"/>
                <w:sz w:val="28"/>
                <w:szCs w:val="28"/>
              </w:rPr>
            </w:pPr>
            <w:r w:rsidRPr="0091749B">
              <w:rPr>
                <w:rFonts w:ascii="Times New Roman" w:hAnsi="Times New Roman" w:cs="Times New Roman"/>
                <w:sz w:val="28"/>
                <w:szCs w:val="28"/>
              </w:rPr>
              <w:t>муниципальное</w:t>
            </w:r>
          </w:p>
          <w:p w:rsidR="00FF04AD" w:rsidRPr="0091749B" w:rsidRDefault="00FF04AD" w:rsidP="00FF04AD">
            <w:pPr>
              <w:pStyle w:val="a3"/>
              <w:ind w:left="658"/>
              <w:rPr>
                <w:rFonts w:ascii="Times New Roman" w:hAnsi="Times New Roman" w:cs="Times New Roman"/>
                <w:sz w:val="28"/>
                <w:szCs w:val="28"/>
              </w:rPr>
            </w:pPr>
            <w:r w:rsidRPr="0091749B">
              <w:rPr>
                <w:rFonts w:ascii="Times New Roman" w:hAnsi="Times New Roman" w:cs="Times New Roman"/>
                <w:sz w:val="28"/>
                <w:szCs w:val="28"/>
              </w:rPr>
              <w:t>образование</w:t>
            </w:r>
          </w:p>
          <w:p w:rsidR="00FF04AD" w:rsidRDefault="00FF04AD" w:rsidP="0091749B">
            <w:pPr>
              <w:pStyle w:val="a3"/>
              <w:jc w:val="both"/>
              <w:rPr>
                <w:rFonts w:ascii="Times New Roman" w:hAnsi="Times New Roman" w:cs="Times New Roman"/>
                <w:sz w:val="28"/>
                <w:szCs w:val="28"/>
              </w:rPr>
            </w:pPr>
          </w:p>
        </w:tc>
        <w:tc>
          <w:tcPr>
            <w:tcW w:w="4329" w:type="dxa"/>
            <w:tcBorders>
              <w:top w:val="single" w:sz="4" w:space="0" w:color="auto"/>
              <w:left w:val="single" w:sz="4" w:space="0" w:color="auto"/>
              <w:bottom w:val="nil"/>
            </w:tcBorders>
          </w:tcPr>
          <w:p w:rsidR="00FF04AD" w:rsidRPr="0091749B" w:rsidRDefault="00FF04AD" w:rsidP="00FF04AD">
            <w:pPr>
              <w:pStyle w:val="a3"/>
              <w:jc w:val="center"/>
              <w:rPr>
                <w:rFonts w:ascii="Times New Roman" w:hAnsi="Times New Roman" w:cs="Times New Roman"/>
                <w:sz w:val="28"/>
                <w:szCs w:val="28"/>
              </w:rPr>
            </w:pPr>
            <w:r w:rsidRPr="0091749B">
              <w:rPr>
                <w:rFonts w:ascii="Times New Roman" w:hAnsi="Times New Roman" w:cs="Times New Roman"/>
                <w:sz w:val="28"/>
                <w:szCs w:val="28"/>
              </w:rPr>
              <w:t>Удостоверение №____</w:t>
            </w:r>
          </w:p>
          <w:p w:rsidR="00FF04AD" w:rsidRPr="0091749B" w:rsidRDefault="00FF04AD" w:rsidP="00FF04AD">
            <w:pPr>
              <w:pStyle w:val="a3"/>
              <w:jc w:val="center"/>
              <w:rPr>
                <w:rFonts w:ascii="Times New Roman" w:hAnsi="Times New Roman" w:cs="Times New Roman"/>
                <w:sz w:val="28"/>
                <w:szCs w:val="28"/>
              </w:rPr>
            </w:pPr>
            <w:r w:rsidRPr="0091749B">
              <w:rPr>
                <w:rFonts w:ascii="Times New Roman" w:hAnsi="Times New Roman" w:cs="Times New Roman"/>
                <w:sz w:val="28"/>
                <w:szCs w:val="28"/>
              </w:rPr>
              <w:t>_____________________________</w:t>
            </w:r>
          </w:p>
          <w:p w:rsidR="00FF04AD" w:rsidRPr="00FF04AD" w:rsidRDefault="00FF04AD" w:rsidP="00FF04AD">
            <w:pPr>
              <w:pStyle w:val="a3"/>
              <w:jc w:val="center"/>
              <w:rPr>
                <w:rFonts w:ascii="Times New Roman" w:hAnsi="Times New Roman" w:cs="Times New Roman"/>
                <w:sz w:val="22"/>
                <w:szCs w:val="22"/>
              </w:rPr>
            </w:pPr>
            <w:r w:rsidRPr="00FF04AD">
              <w:rPr>
                <w:rFonts w:ascii="Times New Roman" w:hAnsi="Times New Roman" w:cs="Times New Roman"/>
                <w:sz w:val="22"/>
                <w:szCs w:val="22"/>
              </w:rPr>
              <w:t>(фамилия, имя, отчество)</w:t>
            </w:r>
          </w:p>
          <w:p w:rsidR="00FF04AD" w:rsidRDefault="00FF04AD" w:rsidP="0091749B">
            <w:pPr>
              <w:pStyle w:val="a3"/>
              <w:jc w:val="both"/>
              <w:rPr>
                <w:rFonts w:ascii="Times New Roman" w:hAnsi="Times New Roman" w:cs="Times New Roman"/>
                <w:sz w:val="28"/>
                <w:szCs w:val="28"/>
              </w:rPr>
            </w:pPr>
          </w:p>
        </w:tc>
      </w:tr>
      <w:tr w:rsidR="00FF04AD" w:rsidTr="00FF04AD">
        <w:tc>
          <w:tcPr>
            <w:tcW w:w="4531" w:type="dxa"/>
            <w:gridSpan w:val="2"/>
            <w:tcBorders>
              <w:top w:val="nil"/>
              <w:left w:val="single" w:sz="4" w:space="0" w:color="auto"/>
              <w:bottom w:val="nil"/>
              <w:right w:val="single" w:sz="4" w:space="0" w:color="auto"/>
            </w:tcBorders>
          </w:tcPr>
          <w:p w:rsidR="00FF04AD" w:rsidRDefault="00FF04AD" w:rsidP="0091749B">
            <w:pPr>
              <w:pStyle w:val="a3"/>
              <w:jc w:val="both"/>
              <w:rPr>
                <w:rFonts w:ascii="Times New Roman" w:hAnsi="Times New Roman" w:cs="Times New Roman"/>
                <w:sz w:val="28"/>
                <w:szCs w:val="28"/>
              </w:rPr>
            </w:pPr>
          </w:p>
        </w:tc>
        <w:tc>
          <w:tcPr>
            <w:tcW w:w="4329" w:type="dxa"/>
            <w:tcBorders>
              <w:top w:val="nil"/>
              <w:left w:val="single" w:sz="4" w:space="0" w:color="auto"/>
              <w:bottom w:val="nil"/>
              <w:right w:val="single" w:sz="4" w:space="0" w:color="auto"/>
            </w:tcBorders>
          </w:tcPr>
          <w:p w:rsidR="00FF04AD" w:rsidRDefault="00FF04AD" w:rsidP="00FF04AD">
            <w:pPr>
              <w:pStyle w:val="a3"/>
              <w:jc w:val="center"/>
              <w:rPr>
                <w:rFonts w:ascii="Times New Roman" w:hAnsi="Times New Roman" w:cs="Times New Roman"/>
                <w:sz w:val="28"/>
                <w:szCs w:val="28"/>
              </w:rPr>
            </w:pPr>
            <w:r w:rsidRPr="0091749B">
              <w:rPr>
                <w:rFonts w:ascii="Times New Roman" w:hAnsi="Times New Roman" w:cs="Times New Roman"/>
                <w:sz w:val="28"/>
                <w:szCs w:val="28"/>
              </w:rPr>
              <w:t>староста сельского населенного пункта Балтайского муниципального образования</w:t>
            </w:r>
          </w:p>
          <w:p w:rsidR="00FF04AD" w:rsidRDefault="00FF04AD" w:rsidP="00FF04AD">
            <w:pPr>
              <w:pStyle w:val="a3"/>
              <w:jc w:val="center"/>
              <w:rPr>
                <w:rFonts w:ascii="Times New Roman" w:hAnsi="Times New Roman" w:cs="Times New Roman"/>
                <w:sz w:val="28"/>
                <w:szCs w:val="28"/>
              </w:rPr>
            </w:pPr>
          </w:p>
          <w:p w:rsidR="00FF04AD" w:rsidRPr="0091749B" w:rsidRDefault="00FF04AD" w:rsidP="00FF04AD">
            <w:pPr>
              <w:pStyle w:val="a3"/>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FF04AD" w:rsidRPr="00FF04AD" w:rsidRDefault="00FF04AD" w:rsidP="00FF04AD">
            <w:pPr>
              <w:pStyle w:val="a3"/>
              <w:jc w:val="center"/>
              <w:rPr>
                <w:rFonts w:ascii="Times New Roman" w:hAnsi="Times New Roman" w:cs="Times New Roman"/>
                <w:sz w:val="20"/>
                <w:szCs w:val="20"/>
              </w:rPr>
            </w:pPr>
            <w:r w:rsidRPr="00FF04AD">
              <w:rPr>
                <w:rFonts w:ascii="Times New Roman" w:hAnsi="Times New Roman" w:cs="Times New Roman"/>
                <w:sz w:val="20"/>
                <w:szCs w:val="20"/>
              </w:rPr>
              <w:t xml:space="preserve">(наименование сельского населенного пункта </w:t>
            </w:r>
            <w:proofErr w:type="gramStart"/>
            <w:r w:rsidRPr="00FF04AD">
              <w:rPr>
                <w:rFonts w:ascii="Times New Roman" w:hAnsi="Times New Roman" w:cs="Times New Roman"/>
                <w:sz w:val="20"/>
                <w:szCs w:val="20"/>
              </w:rPr>
              <w:t>Балтайского  муниципального</w:t>
            </w:r>
            <w:proofErr w:type="gramEnd"/>
            <w:r w:rsidRPr="00FF04AD">
              <w:rPr>
                <w:rFonts w:ascii="Times New Roman" w:hAnsi="Times New Roman" w:cs="Times New Roman"/>
                <w:sz w:val="20"/>
                <w:szCs w:val="20"/>
              </w:rPr>
              <w:t xml:space="preserve"> образования Балтайского муниципального района)</w:t>
            </w:r>
          </w:p>
          <w:p w:rsidR="00FF04AD" w:rsidRDefault="00FF04AD" w:rsidP="0091749B">
            <w:pPr>
              <w:pStyle w:val="a3"/>
              <w:jc w:val="both"/>
              <w:rPr>
                <w:rFonts w:ascii="Times New Roman" w:hAnsi="Times New Roman" w:cs="Times New Roman"/>
                <w:sz w:val="28"/>
                <w:szCs w:val="28"/>
              </w:rPr>
            </w:pPr>
          </w:p>
        </w:tc>
      </w:tr>
      <w:tr w:rsidR="00FF04AD" w:rsidTr="00FF04AD">
        <w:tc>
          <w:tcPr>
            <w:tcW w:w="4531" w:type="dxa"/>
            <w:gridSpan w:val="2"/>
            <w:tcBorders>
              <w:top w:val="nil"/>
            </w:tcBorders>
          </w:tcPr>
          <w:p w:rsidR="00FF04AD" w:rsidRDefault="00FF04AD" w:rsidP="0091749B">
            <w:pPr>
              <w:pStyle w:val="a3"/>
              <w:jc w:val="both"/>
              <w:rPr>
                <w:rFonts w:ascii="Times New Roman" w:hAnsi="Times New Roman" w:cs="Times New Roman"/>
                <w:sz w:val="28"/>
                <w:szCs w:val="28"/>
              </w:rPr>
            </w:pPr>
          </w:p>
        </w:tc>
        <w:tc>
          <w:tcPr>
            <w:tcW w:w="4329" w:type="dxa"/>
            <w:tcBorders>
              <w:top w:val="nil"/>
            </w:tcBorders>
          </w:tcPr>
          <w:p w:rsidR="00FF04AD" w:rsidRDefault="00FF04AD" w:rsidP="0091749B">
            <w:pPr>
              <w:pStyle w:val="a3"/>
              <w:jc w:val="both"/>
              <w:rPr>
                <w:rFonts w:ascii="Times New Roman" w:hAnsi="Times New Roman" w:cs="Times New Roman"/>
                <w:sz w:val="28"/>
                <w:szCs w:val="28"/>
              </w:rPr>
            </w:pPr>
          </w:p>
        </w:tc>
      </w:tr>
      <w:tr w:rsidR="00FF04AD" w:rsidTr="00FF04AD">
        <w:tc>
          <w:tcPr>
            <w:tcW w:w="4531" w:type="dxa"/>
            <w:gridSpan w:val="2"/>
          </w:tcPr>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Настоящее удостоверение</w:t>
            </w:r>
          </w:p>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подлежит возврату при</w:t>
            </w:r>
          </w:p>
          <w:p w:rsidR="00FF04AD" w:rsidRDefault="00FF04AD" w:rsidP="00FF04AD">
            <w:pPr>
              <w:pStyle w:val="a3"/>
              <w:jc w:val="both"/>
              <w:rPr>
                <w:rFonts w:ascii="Times New Roman" w:hAnsi="Times New Roman" w:cs="Times New Roman"/>
                <w:sz w:val="28"/>
                <w:szCs w:val="28"/>
              </w:rPr>
            </w:pPr>
            <w:r w:rsidRPr="00FF04AD">
              <w:rPr>
                <w:rFonts w:ascii="Times New Roman" w:hAnsi="Times New Roman" w:cs="Times New Roman"/>
                <w:sz w:val="26"/>
                <w:szCs w:val="26"/>
              </w:rPr>
              <w:t xml:space="preserve">оставлении должности </w:t>
            </w:r>
            <w:r>
              <w:rPr>
                <w:rFonts w:ascii="Times New Roman" w:hAnsi="Times New Roman" w:cs="Times New Roman"/>
                <w:sz w:val="26"/>
                <w:szCs w:val="26"/>
              </w:rPr>
              <w:t xml:space="preserve">     </w:t>
            </w:r>
            <w:r w:rsidRPr="00FF04AD">
              <w:rPr>
                <w:rFonts w:ascii="Times New Roman" w:hAnsi="Times New Roman" w:cs="Times New Roman"/>
                <w:sz w:val="26"/>
                <w:szCs w:val="26"/>
              </w:rPr>
              <w:t>Дата выдачи</w:t>
            </w:r>
          </w:p>
        </w:tc>
        <w:tc>
          <w:tcPr>
            <w:tcW w:w="4329" w:type="dxa"/>
          </w:tcPr>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 xml:space="preserve">Глава Балтайского </w:t>
            </w:r>
          </w:p>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муниципального</w:t>
            </w:r>
          </w:p>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образования                                Ф.И.О.</w:t>
            </w:r>
          </w:p>
          <w:p w:rsidR="00FF04AD" w:rsidRPr="00FF04AD" w:rsidRDefault="00FF04AD" w:rsidP="0091749B">
            <w:pPr>
              <w:pStyle w:val="a3"/>
              <w:jc w:val="both"/>
              <w:rPr>
                <w:rFonts w:ascii="Times New Roman" w:hAnsi="Times New Roman" w:cs="Times New Roman"/>
                <w:sz w:val="26"/>
                <w:szCs w:val="26"/>
              </w:rPr>
            </w:pPr>
          </w:p>
        </w:tc>
      </w:tr>
    </w:tbl>
    <w:p w:rsidR="00FF04AD" w:rsidRDefault="00FF04AD" w:rsidP="0091749B">
      <w:pPr>
        <w:pStyle w:val="a3"/>
        <w:jc w:val="both"/>
        <w:rPr>
          <w:rFonts w:ascii="Times New Roman" w:hAnsi="Times New Roman" w:cs="Times New Roman"/>
          <w:sz w:val="28"/>
          <w:szCs w:val="28"/>
        </w:rPr>
      </w:pPr>
    </w:p>
    <w:p w:rsidR="00CE0EB2" w:rsidRPr="0091749B" w:rsidRDefault="00CE0EB2" w:rsidP="00FF04AD">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FF04AD" w:rsidRDefault="00CE0EB2" w:rsidP="0091749B">
      <w:pPr>
        <w:pStyle w:val="a3"/>
        <w:jc w:val="both"/>
        <w:rPr>
          <w:rFonts w:ascii="Times New Roman" w:hAnsi="Times New Roman" w:cs="Times New Roman"/>
          <w:sz w:val="26"/>
          <w:szCs w:val="26"/>
        </w:rPr>
      </w:pPr>
      <w:r w:rsidRPr="0091749B">
        <w:rPr>
          <w:rFonts w:ascii="Times New Roman" w:hAnsi="Times New Roman" w:cs="Times New Roman"/>
          <w:sz w:val="28"/>
          <w:szCs w:val="28"/>
        </w:rPr>
        <w:t xml:space="preserve">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FF04AD" w:rsidRPr="0091749B" w:rsidRDefault="00FF04AD" w:rsidP="00FF04AD">
      <w:pPr>
        <w:pStyle w:val="a3"/>
        <w:ind w:left="4395" w:firstLine="425"/>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r w:rsidRPr="0091749B">
        <w:rPr>
          <w:rFonts w:ascii="Times New Roman" w:hAnsi="Times New Roman" w:cs="Times New Roman"/>
          <w:sz w:val="28"/>
          <w:szCs w:val="28"/>
        </w:rPr>
        <w:t xml:space="preserve"> </w:t>
      </w:r>
    </w:p>
    <w:p w:rsidR="00FF04AD" w:rsidRPr="0091749B" w:rsidRDefault="00FF04AD" w:rsidP="00FF04AD">
      <w:pPr>
        <w:pStyle w:val="a3"/>
        <w:ind w:left="4395"/>
        <w:jc w:val="both"/>
        <w:rPr>
          <w:rFonts w:ascii="Times New Roman" w:hAnsi="Times New Roman" w:cs="Times New Roman"/>
          <w:sz w:val="28"/>
          <w:szCs w:val="28"/>
        </w:rPr>
      </w:pPr>
      <w:r w:rsidRPr="0091749B">
        <w:rPr>
          <w:rFonts w:ascii="Times New Roman" w:hAnsi="Times New Roman" w:cs="Times New Roman"/>
          <w:sz w:val="28"/>
          <w:szCs w:val="28"/>
        </w:rPr>
        <w:t>к Положению о форме удостоверения старосты сельского населенного пункта Балтайского муниципального образования Балтайского муниципального района</w:t>
      </w:r>
    </w:p>
    <w:p w:rsidR="00CE0EB2" w:rsidRPr="0091749B" w:rsidRDefault="00CE0EB2" w:rsidP="0091749B">
      <w:pPr>
        <w:pStyle w:val="a3"/>
        <w:jc w:val="both"/>
        <w:rPr>
          <w:rFonts w:ascii="Times New Roman" w:hAnsi="Times New Roman" w:cs="Times New Roman"/>
          <w:sz w:val="28"/>
          <w:szCs w:val="28"/>
        </w:rPr>
      </w:pPr>
    </w:p>
    <w:p w:rsidR="00CE0EB2" w:rsidRPr="00FF04AD" w:rsidRDefault="00CE0EB2" w:rsidP="00FF04AD">
      <w:pPr>
        <w:pStyle w:val="a3"/>
        <w:jc w:val="center"/>
        <w:rPr>
          <w:rFonts w:ascii="Times New Roman" w:hAnsi="Times New Roman" w:cs="Times New Roman"/>
          <w:b/>
          <w:sz w:val="28"/>
          <w:szCs w:val="28"/>
        </w:rPr>
      </w:pP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ЖУРНАЛ</w:t>
      </w: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учёта и выдачи удостоверения старосты сельского населенного пункта Балтайского муниципального образования</w:t>
      </w:r>
    </w:p>
    <w:p w:rsidR="00CE0EB2" w:rsidRDefault="00CE0EB2" w:rsidP="00FF04AD">
      <w:pPr>
        <w:pStyle w:val="a3"/>
        <w:jc w:val="center"/>
        <w:rPr>
          <w:rFonts w:ascii="Times New Roman" w:hAnsi="Times New Roman" w:cs="Times New Roman"/>
          <w:b/>
          <w:sz w:val="28"/>
          <w:szCs w:val="28"/>
        </w:rPr>
      </w:pPr>
    </w:p>
    <w:tbl>
      <w:tblPr>
        <w:tblStyle w:val="aa"/>
        <w:tblW w:w="9209" w:type="dxa"/>
        <w:tblLook w:val="04A0" w:firstRow="1" w:lastRow="0" w:firstColumn="1" w:lastColumn="0" w:noHBand="0" w:noVBand="1"/>
      </w:tblPr>
      <w:tblGrid>
        <w:gridCol w:w="567"/>
        <w:gridCol w:w="1032"/>
        <w:gridCol w:w="2076"/>
        <w:gridCol w:w="2076"/>
        <w:gridCol w:w="1849"/>
        <w:gridCol w:w="1609"/>
      </w:tblGrid>
      <w:tr w:rsidR="00FF04AD" w:rsidRPr="00FF04AD" w:rsidTr="00FF04AD">
        <w:tc>
          <w:tcPr>
            <w:tcW w:w="551" w:type="dxa"/>
          </w:tcPr>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 п/п</w:t>
            </w:r>
          </w:p>
          <w:p w:rsidR="00FF04AD" w:rsidRPr="00FF04AD" w:rsidRDefault="00FF04AD" w:rsidP="00FF04AD">
            <w:pPr>
              <w:pStyle w:val="a3"/>
              <w:jc w:val="center"/>
              <w:rPr>
                <w:rFonts w:ascii="Times New Roman" w:hAnsi="Times New Roman" w:cs="Times New Roman"/>
                <w:b/>
                <w:sz w:val="26"/>
                <w:szCs w:val="26"/>
              </w:rPr>
            </w:pPr>
          </w:p>
        </w:tc>
        <w:tc>
          <w:tcPr>
            <w:tcW w:w="998" w:type="dxa"/>
          </w:tcPr>
          <w:p w:rsidR="00FF04AD" w:rsidRPr="00FF04AD" w:rsidRDefault="00FF04AD" w:rsidP="00FF04AD">
            <w:pPr>
              <w:pStyle w:val="a3"/>
              <w:jc w:val="center"/>
              <w:rPr>
                <w:rFonts w:ascii="Times New Roman" w:hAnsi="Times New Roman" w:cs="Times New Roman"/>
                <w:sz w:val="26"/>
                <w:szCs w:val="26"/>
              </w:rPr>
            </w:pPr>
            <w:r w:rsidRPr="00FF04AD">
              <w:rPr>
                <w:rFonts w:ascii="Times New Roman" w:hAnsi="Times New Roman" w:cs="Times New Roman"/>
                <w:sz w:val="26"/>
                <w:szCs w:val="26"/>
              </w:rPr>
              <w:t>Дата выдачи</w:t>
            </w:r>
          </w:p>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r w:rsidRPr="00FF04AD">
              <w:rPr>
                <w:rFonts w:ascii="Times New Roman" w:hAnsi="Times New Roman" w:cs="Times New Roman"/>
                <w:sz w:val="26"/>
                <w:szCs w:val="26"/>
              </w:rPr>
              <w:t>Фамилия, имя, отчество старосты сельского населенного пункта Балтайского муниципального образования, получившего удостоверение</w:t>
            </w:r>
          </w:p>
        </w:tc>
        <w:tc>
          <w:tcPr>
            <w:tcW w:w="1998" w:type="dxa"/>
          </w:tcPr>
          <w:p w:rsidR="00FF04AD" w:rsidRPr="00FF04AD" w:rsidRDefault="00FF04AD" w:rsidP="00FF04AD">
            <w:pPr>
              <w:pStyle w:val="a3"/>
              <w:jc w:val="center"/>
              <w:rPr>
                <w:rFonts w:ascii="Times New Roman" w:hAnsi="Times New Roman" w:cs="Times New Roman"/>
                <w:sz w:val="26"/>
                <w:szCs w:val="26"/>
              </w:rPr>
            </w:pPr>
            <w:r w:rsidRPr="00FF04AD">
              <w:rPr>
                <w:rFonts w:ascii="Times New Roman" w:hAnsi="Times New Roman" w:cs="Times New Roman"/>
                <w:sz w:val="26"/>
                <w:szCs w:val="26"/>
              </w:rPr>
              <w:t>Роспись старосты сельского населенного пункта Балтайского муниципального образования при получении удостоверения</w:t>
            </w:r>
          </w:p>
          <w:p w:rsidR="00FF04AD" w:rsidRPr="00FF04AD" w:rsidRDefault="00FF04AD" w:rsidP="00FF04AD">
            <w:pPr>
              <w:pStyle w:val="a3"/>
              <w:jc w:val="center"/>
              <w:rPr>
                <w:rFonts w:ascii="Times New Roman" w:hAnsi="Times New Roman" w:cs="Times New Roman"/>
                <w:b/>
                <w:sz w:val="26"/>
                <w:szCs w:val="26"/>
              </w:rPr>
            </w:pPr>
          </w:p>
        </w:tc>
        <w:tc>
          <w:tcPr>
            <w:tcW w:w="1780" w:type="dxa"/>
          </w:tcPr>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Дата возврата</w:t>
            </w:r>
          </w:p>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удостоверения</w:t>
            </w:r>
          </w:p>
          <w:p w:rsidR="00FF04AD" w:rsidRPr="00FF04AD" w:rsidRDefault="00FF04AD" w:rsidP="00FF04AD">
            <w:pPr>
              <w:pStyle w:val="a3"/>
              <w:jc w:val="center"/>
              <w:rPr>
                <w:rFonts w:ascii="Times New Roman" w:hAnsi="Times New Roman" w:cs="Times New Roman"/>
                <w:b/>
                <w:sz w:val="26"/>
                <w:szCs w:val="26"/>
              </w:rPr>
            </w:pPr>
          </w:p>
        </w:tc>
        <w:tc>
          <w:tcPr>
            <w:tcW w:w="1884" w:type="dxa"/>
          </w:tcPr>
          <w:p w:rsidR="00FF04AD" w:rsidRPr="00FF04AD" w:rsidRDefault="00FF04AD" w:rsidP="00FF04AD">
            <w:pPr>
              <w:pStyle w:val="a3"/>
              <w:jc w:val="both"/>
              <w:rPr>
                <w:rFonts w:ascii="Times New Roman" w:hAnsi="Times New Roman" w:cs="Times New Roman"/>
                <w:sz w:val="26"/>
                <w:szCs w:val="26"/>
              </w:rPr>
            </w:pPr>
            <w:r w:rsidRPr="00FF04AD">
              <w:rPr>
                <w:rFonts w:ascii="Times New Roman" w:hAnsi="Times New Roman" w:cs="Times New Roman"/>
                <w:sz w:val="26"/>
                <w:szCs w:val="26"/>
              </w:rPr>
              <w:t>Примечание</w:t>
            </w:r>
          </w:p>
          <w:p w:rsidR="00FF04AD" w:rsidRPr="00FF04AD" w:rsidRDefault="00FF04AD" w:rsidP="00FF04AD">
            <w:pPr>
              <w:pStyle w:val="a3"/>
              <w:jc w:val="center"/>
              <w:rPr>
                <w:rFonts w:ascii="Times New Roman" w:hAnsi="Times New Roman" w:cs="Times New Roman"/>
                <w:b/>
                <w:sz w:val="26"/>
                <w:szCs w:val="26"/>
              </w:rPr>
            </w:pPr>
          </w:p>
        </w:tc>
      </w:tr>
      <w:tr w:rsidR="00FF04AD" w:rsidRPr="00FF04AD" w:rsidTr="00FF04AD">
        <w:tc>
          <w:tcPr>
            <w:tcW w:w="551" w:type="dxa"/>
          </w:tcPr>
          <w:p w:rsidR="00FF04AD" w:rsidRPr="00FF04AD" w:rsidRDefault="00FF04AD" w:rsidP="00FF04AD">
            <w:pPr>
              <w:pStyle w:val="a3"/>
              <w:jc w:val="center"/>
              <w:rPr>
                <w:rFonts w:ascii="Times New Roman" w:hAnsi="Times New Roman" w:cs="Times New Roman"/>
                <w:sz w:val="26"/>
                <w:szCs w:val="26"/>
              </w:rPr>
            </w:pPr>
            <w:r w:rsidRPr="00FF04AD">
              <w:rPr>
                <w:rFonts w:ascii="Times New Roman" w:hAnsi="Times New Roman" w:cs="Times New Roman"/>
                <w:sz w:val="26"/>
                <w:szCs w:val="26"/>
              </w:rPr>
              <w:t>1</w:t>
            </w:r>
          </w:p>
        </w:tc>
        <w:tc>
          <w:tcPr>
            <w:tcW w:w="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780" w:type="dxa"/>
          </w:tcPr>
          <w:p w:rsidR="00FF04AD" w:rsidRPr="00FF04AD" w:rsidRDefault="00FF04AD" w:rsidP="00FF04AD">
            <w:pPr>
              <w:pStyle w:val="a3"/>
              <w:jc w:val="center"/>
              <w:rPr>
                <w:rFonts w:ascii="Times New Roman" w:hAnsi="Times New Roman" w:cs="Times New Roman"/>
                <w:b/>
                <w:sz w:val="26"/>
                <w:szCs w:val="26"/>
              </w:rPr>
            </w:pPr>
          </w:p>
        </w:tc>
        <w:tc>
          <w:tcPr>
            <w:tcW w:w="1884" w:type="dxa"/>
          </w:tcPr>
          <w:p w:rsidR="00FF04AD" w:rsidRPr="00FF04AD" w:rsidRDefault="00FF04AD" w:rsidP="00FF04AD">
            <w:pPr>
              <w:pStyle w:val="a3"/>
              <w:jc w:val="center"/>
              <w:rPr>
                <w:rFonts w:ascii="Times New Roman" w:hAnsi="Times New Roman" w:cs="Times New Roman"/>
                <w:b/>
                <w:sz w:val="26"/>
                <w:szCs w:val="26"/>
              </w:rPr>
            </w:pPr>
          </w:p>
        </w:tc>
      </w:tr>
      <w:tr w:rsidR="00FF04AD" w:rsidRPr="00FF04AD" w:rsidTr="00FF04AD">
        <w:tc>
          <w:tcPr>
            <w:tcW w:w="551" w:type="dxa"/>
          </w:tcPr>
          <w:p w:rsidR="00FF04AD" w:rsidRPr="00FF04AD" w:rsidRDefault="00FF04AD" w:rsidP="00FF04AD">
            <w:pPr>
              <w:pStyle w:val="a3"/>
              <w:jc w:val="center"/>
              <w:rPr>
                <w:rFonts w:ascii="Times New Roman" w:hAnsi="Times New Roman" w:cs="Times New Roman"/>
                <w:sz w:val="26"/>
                <w:szCs w:val="26"/>
              </w:rPr>
            </w:pPr>
            <w:r w:rsidRPr="00FF04AD">
              <w:rPr>
                <w:rFonts w:ascii="Times New Roman" w:hAnsi="Times New Roman" w:cs="Times New Roman"/>
                <w:sz w:val="26"/>
                <w:szCs w:val="26"/>
              </w:rPr>
              <w:t>2</w:t>
            </w:r>
          </w:p>
        </w:tc>
        <w:tc>
          <w:tcPr>
            <w:tcW w:w="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780" w:type="dxa"/>
          </w:tcPr>
          <w:p w:rsidR="00FF04AD" w:rsidRPr="00FF04AD" w:rsidRDefault="00FF04AD" w:rsidP="00FF04AD">
            <w:pPr>
              <w:pStyle w:val="a3"/>
              <w:jc w:val="center"/>
              <w:rPr>
                <w:rFonts w:ascii="Times New Roman" w:hAnsi="Times New Roman" w:cs="Times New Roman"/>
                <w:b/>
                <w:sz w:val="26"/>
                <w:szCs w:val="26"/>
              </w:rPr>
            </w:pPr>
          </w:p>
        </w:tc>
        <w:tc>
          <w:tcPr>
            <w:tcW w:w="1884" w:type="dxa"/>
          </w:tcPr>
          <w:p w:rsidR="00FF04AD" w:rsidRPr="00FF04AD" w:rsidRDefault="00FF04AD" w:rsidP="00FF04AD">
            <w:pPr>
              <w:pStyle w:val="a3"/>
              <w:jc w:val="center"/>
              <w:rPr>
                <w:rFonts w:ascii="Times New Roman" w:hAnsi="Times New Roman" w:cs="Times New Roman"/>
                <w:b/>
                <w:sz w:val="26"/>
                <w:szCs w:val="26"/>
              </w:rPr>
            </w:pPr>
          </w:p>
        </w:tc>
      </w:tr>
      <w:tr w:rsidR="00FF04AD" w:rsidRPr="00FF04AD" w:rsidTr="00FF04AD">
        <w:tc>
          <w:tcPr>
            <w:tcW w:w="551" w:type="dxa"/>
          </w:tcPr>
          <w:p w:rsidR="00FF04AD" w:rsidRPr="00FF04AD" w:rsidRDefault="00FF04AD" w:rsidP="00FF04AD">
            <w:pPr>
              <w:pStyle w:val="a3"/>
              <w:jc w:val="center"/>
              <w:rPr>
                <w:rFonts w:ascii="Times New Roman" w:hAnsi="Times New Roman" w:cs="Times New Roman"/>
                <w:sz w:val="26"/>
                <w:szCs w:val="26"/>
              </w:rPr>
            </w:pPr>
            <w:r w:rsidRPr="00FF04AD">
              <w:rPr>
                <w:rFonts w:ascii="Times New Roman" w:hAnsi="Times New Roman" w:cs="Times New Roman"/>
                <w:sz w:val="26"/>
                <w:szCs w:val="26"/>
              </w:rPr>
              <w:t>3</w:t>
            </w:r>
          </w:p>
        </w:tc>
        <w:tc>
          <w:tcPr>
            <w:tcW w:w="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998" w:type="dxa"/>
          </w:tcPr>
          <w:p w:rsidR="00FF04AD" w:rsidRPr="00FF04AD" w:rsidRDefault="00FF04AD" w:rsidP="00FF04AD">
            <w:pPr>
              <w:pStyle w:val="a3"/>
              <w:jc w:val="center"/>
              <w:rPr>
                <w:rFonts w:ascii="Times New Roman" w:hAnsi="Times New Roman" w:cs="Times New Roman"/>
                <w:b/>
                <w:sz w:val="26"/>
                <w:szCs w:val="26"/>
              </w:rPr>
            </w:pPr>
          </w:p>
        </w:tc>
        <w:tc>
          <w:tcPr>
            <w:tcW w:w="1780" w:type="dxa"/>
          </w:tcPr>
          <w:p w:rsidR="00FF04AD" w:rsidRPr="00FF04AD" w:rsidRDefault="00FF04AD" w:rsidP="00FF04AD">
            <w:pPr>
              <w:pStyle w:val="a3"/>
              <w:jc w:val="center"/>
              <w:rPr>
                <w:rFonts w:ascii="Times New Roman" w:hAnsi="Times New Roman" w:cs="Times New Roman"/>
                <w:b/>
                <w:sz w:val="26"/>
                <w:szCs w:val="26"/>
              </w:rPr>
            </w:pPr>
          </w:p>
        </w:tc>
        <w:tc>
          <w:tcPr>
            <w:tcW w:w="1884" w:type="dxa"/>
          </w:tcPr>
          <w:p w:rsidR="00FF04AD" w:rsidRPr="00FF04AD" w:rsidRDefault="00FF04AD" w:rsidP="00FF04AD">
            <w:pPr>
              <w:pStyle w:val="a3"/>
              <w:jc w:val="center"/>
              <w:rPr>
                <w:rFonts w:ascii="Times New Roman" w:hAnsi="Times New Roman" w:cs="Times New Roman"/>
                <w:b/>
                <w:sz w:val="26"/>
                <w:szCs w:val="26"/>
              </w:rPr>
            </w:pPr>
          </w:p>
        </w:tc>
      </w:tr>
    </w:tbl>
    <w:p w:rsidR="00FF04AD" w:rsidRPr="00FF04AD" w:rsidRDefault="00FF04AD" w:rsidP="00FF04AD">
      <w:pPr>
        <w:pStyle w:val="a3"/>
        <w:jc w:val="center"/>
        <w:rPr>
          <w:rFonts w:ascii="Times New Roman" w:hAnsi="Times New Roman" w:cs="Times New Roman"/>
          <w:b/>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FF04AD" w:rsidRPr="0091749B" w:rsidRDefault="00FF04AD" w:rsidP="00FF04AD">
      <w:pPr>
        <w:pStyle w:val="a3"/>
        <w:ind w:left="4395" w:firstLine="425"/>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r w:rsidRPr="0091749B">
        <w:rPr>
          <w:rFonts w:ascii="Times New Roman" w:hAnsi="Times New Roman" w:cs="Times New Roman"/>
          <w:sz w:val="28"/>
          <w:szCs w:val="28"/>
        </w:rPr>
        <w:t xml:space="preserve"> </w:t>
      </w:r>
    </w:p>
    <w:p w:rsidR="00FF04AD" w:rsidRPr="0091749B" w:rsidRDefault="00FF04AD" w:rsidP="00FF04AD">
      <w:pPr>
        <w:pStyle w:val="a3"/>
        <w:ind w:left="4395"/>
        <w:jc w:val="both"/>
        <w:rPr>
          <w:rFonts w:ascii="Times New Roman" w:hAnsi="Times New Roman" w:cs="Times New Roman"/>
          <w:sz w:val="28"/>
          <w:szCs w:val="28"/>
        </w:rPr>
      </w:pPr>
      <w:r w:rsidRPr="0091749B">
        <w:rPr>
          <w:rFonts w:ascii="Times New Roman" w:hAnsi="Times New Roman" w:cs="Times New Roman"/>
          <w:sz w:val="28"/>
          <w:szCs w:val="28"/>
        </w:rPr>
        <w:t>к Положению о форме удостоверения старосты сельского населенного пункта Балтайского муниципального образования Балтайского муниципального района</w:t>
      </w:r>
    </w:p>
    <w:p w:rsidR="00FF04AD" w:rsidRPr="0091749B" w:rsidRDefault="00FF04AD" w:rsidP="00FF04AD">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АКТ № ____</w:t>
      </w: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признания недействительными удостоверений</w:t>
      </w:r>
    </w:p>
    <w:p w:rsidR="00CE0EB2" w:rsidRPr="00FF04AD" w:rsidRDefault="00CE0EB2" w:rsidP="00FF04AD">
      <w:pPr>
        <w:pStyle w:val="a3"/>
        <w:jc w:val="center"/>
        <w:rPr>
          <w:rFonts w:ascii="Times New Roman" w:hAnsi="Times New Roman" w:cs="Times New Roman"/>
          <w:b/>
          <w:sz w:val="28"/>
          <w:szCs w:val="28"/>
        </w:rPr>
      </w:pPr>
      <w:r w:rsidRPr="00FF04AD">
        <w:rPr>
          <w:rFonts w:ascii="Times New Roman" w:hAnsi="Times New Roman" w:cs="Times New Roman"/>
          <w:b/>
          <w:sz w:val="28"/>
          <w:szCs w:val="28"/>
        </w:rPr>
        <w:t xml:space="preserve">старост сельских населенных пунктов </w:t>
      </w:r>
      <w:proofErr w:type="gramStart"/>
      <w:r w:rsidRPr="00FF04AD">
        <w:rPr>
          <w:rFonts w:ascii="Times New Roman" w:hAnsi="Times New Roman" w:cs="Times New Roman"/>
          <w:b/>
          <w:sz w:val="28"/>
          <w:szCs w:val="28"/>
        </w:rPr>
        <w:t>Балтайского  муниципального</w:t>
      </w:r>
      <w:proofErr w:type="gramEnd"/>
      <w:r w:rsidRPr="00FF04AD">
        <w:rPr>
          <w:rFonts w:ascii="Times New Roman" w:hAnsi="Times New Roman" w:cs="Times New Roman"/>
          <w:b/>
          <w:sz w:val="28"/>
          <w:szCs w:val="28"/>
        </w:rPr>
        <w:t xml:space="preserve"> образования</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Настоящий акт о признании недействительными следующих удостоверений старост сельских населенных пунктов Балтайского муниципального образования:</w:t>
      </w:r>
    </w:p>
    <w:p w:rsidR="00CE0EB2"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tbl>
      <w:tblPr>
        <w:tblStyle w:val="aa"/>
        <w:tblW w:w="9067" w:type="dxa"/>
        <w:tblLook w:val="04A0" w:firstRow="1" w:lastRow="0" w:firstColumn="1" w:lastColumn="0" w:noHBand="0" w:noVBand="1"/>
      </w:tblPr>
      <w:tblGrid>
        <w:gridCol w:w="704"/>
        <w:gridCol w:w="1843"/>
        <w:gridCol w:w="2835"/>
        <w:gridCol w:w="1984"/>
        <w:gridCol w:w="1701"/>
      </w:tblGrid>
      <w:tr w:rsidR="00FF04AD" w:rsidTr="00D70668">
        <w:tc>
          <w:tcPr>
            <w:tcW w:w="704" w:type="dxa"/>
          </w:tcPr>
          <w:p w:rsidR="00FF04AD" w:rsidRPr="0091749B" w:rsidRDefault="00FF04AD" w:rsidP="00D70668">
            <w:pPr>
              <w:pStyle w:val="a3"/>
              <w:jc w:val="center"/>
              <w:rPr>
                <w:rFonts w:ascii="Times New Roman" w:hAnsi="Times New Roman" w:cs="Times New Roman"/>
                <w:sz w:val="28"/>
                <w:szCs w:val="28"/>
              </w:rPr>
            </w:pPr>
            <w:r w:rsidRPr="0091749B">
              <w:rPr>
                <w:rFonts w:ascii="Times New Roman" w:hAnsi="Times New Roman" w:cs="Times New Roman"/>
                <w:sz w:val="28"/>
                <w:szCs w:val="28"/>
              </w:rPr>
              <w:t>№ п/п</w:t>
            </w:r>
          </w:p>
          <w:p w:rsidR="00FF04AD" w:rsidRDefault="00FF04AD" w:rsidP="00D70668">
            <w:pPr>
              <w:pStyle w:val="a3"/>
              <w:jc w:val="center"/>
              <w:rPr>
                <w:rFonts w:ascii="Times New Roman" w:hAnsi="Times New Roman" w:cs="Times New Roman"/>
                <w:sz w:val="28"/>
                <w:szCs w:val="28"/>
              </w:rPr>
            </w:pPr>
          </w:p>
        </w:tc>
        <w:tc>
          <w:tcPr>
            <w:tcW w:w="1843" w:type="dxa"/>
          </w:tcPr>
          <w:p w:rsidR="00FF04AD" w:rsidRPr="0091749B" w:rsidRDefault="00FF04AD" w:rsidP="00D70668">
            <w:pPr>
              <w:pStyle w:val="a3"/>
              <w:jc w:val="center"/>
              <w:rPr>
                <w:rFonts w:ascii="Times New Roman" w:hAnsi="Times New Roman" w:cs="Times New Roman"/>
                <w:sz w:val="28"/>
                <w:szCs w:val="28"/>
              </w:rPr>
            </w:pPr>
            <w:r w:rsidRPr="0091749B">
              <w:rPr>
                <w:rFonts w:ascii="Times New Roman" w:hAnsi="Times New Roman" w:cs="Times New Roman"/>
                <w:sz w:val="28"/>
                <w:szCs w:val="28"/>
              </w:rPr>
              <w:t>Должность</w:t>
            </w:r>
          </w:p>
          <w:p w:rsidR="00FF04AD" w:rsidRDefault="00FF04AD" w:rsidP="00D70668">
            <w:pPr>
              <w:pStyle w:val="a3"/>
              <w:jc w:val="center"/>
              <w:rPr>
                <w:rFonts w:ascii="Times New Roman" w:hAnsi="Times New Roman" w:cs="Times New Roman"/>
                <w:sz w:val="28"/>
                <w:szCs w:val="28"/>
              </w:rPr>
            </w:pPr>
          </w:p>
        </w:tc>
        <w:tc>
          <w:tcPr>
            <w:tcW w:w="2835" w:type="dxa"/>
          </w:tcPr>
          <w:p w:rsidR="00FF04AD" w:rsidRDefault="00FF04AD" w:rsidP="00D70668">
            <w:pPr>
              <w:pStyle w:val="a3"/>
              <w:jc w:val="center"/>
              <w:rPr>
                <w:rFonts w:ascii="Times New Roman" w:hAnsi="Times New Roman" w:cs="Times New Roman"/>
                <w:sz w:val="28"/>
                <w:szCs w:val="28"/>
              </w:rPr>
            </w:pPr>
            <w:r w:rsidRPr="0091749B">
              <w:rPr>
                <w:rFonts w:ascii="Times New Roman" w:hAnsi="Times New Roman" w:cs="Times New Roman"/>
                <w:sz w:val="28"/>
                <w:szCs w:val="28"/>
              </w:rPr>
              <w:t>Фамилия, имя, отчество</w:t>
            </w:r>
          </w:p>
        </w:tc>
        <w:tc>
          <w:tcPr>
            <w:tcW w:w="1984" w:type="dxa"/>
          </w:tcPr>
          <w:p w:rsidR="00FF04AD" w:rsidRPr="0091749B" w:rsidRDefault="00FF04AD" w:rsidP="00D70668">
            <w:pPr>
              <w:pStyle w:val="a3"/>
              <w:jc w:val="center"/>
              <w:rPr>
                <w:rFonts w:ascii="Times New Roman" w:hAnsi="Times New Roman" w:cs="Times New Roman"/>
                <w:sz w:val="28"/>
                <w:szCs w:val="28"/>
              </w:rPr>
            </w:pPr>
            <w:r w:rsidRPr="0091749B">
              <w:rPr>
                <w:rFonts w:ascii="Times New Roman" w:hAnsi="Times New Roman" w:cs="Times New Roman"/>
                <w:sz w:val="28"/>
                <w:szCs w:val="28"/>
              </w:rPr>
              <w:t>Номер удостоверения</w:t>
            </w:r>
          </w:p>
          <w:p w:rsidR="00FF04AD" w:rsidRDefault="00FF04AD" w:rsidP="00D70668">
            <w:pPr>
              <w:pStyle w:val="a3"/>
              <w:jc w:val="center"/>
              <w:rPr>
                <w:rFonts w:ascii="Times New Roman" w:hAnsi="Times New Roman" w:cs="Times New Roman"/>
                <w:sz w:val="28"/>
                <w:szCs w:val="28"/>
              </w:rPr>
            </w:pPr>
          </w:p>
        </w:tc>
        <w:tc>
          <w:tcPr>
            <w:tcW w:w="1701" w:type="dxa"/>
          </w:tcPr>
          <w:p w:rsidR="00FF04AD" w:rsidRPr="0091749B" w:rsidRDefault="00FF04AD" w:rsidP="00D70668">
            <w:pPr>
              <w:pStyle w:val="a3"/>
              <w:jc w:val="center"/>
              <w:rPr>
                <w:rFonts w:ascii="Times New Roman" w:hAnsi="Times New Roman" w:cs="Times New Roman"/>
                <w:sz w:val="28"/>
                <w:szCs w:val="28"/>
              </w:rPr>
            </w:pPr>
            <w:r w:rsidRPr="0091749B">
              <w:rPr>
                <w:rFonts w:ascii="Times New Roman" w:hAnsi="Times New Roman" w:cs="Times New Roman"/>
                <w:sz w:val="28"/>
                <w:szCs w:val="28"/>
              </w:rPr>
              <w:t>Примечание</w:t>
            </w:r>
          </w:p>
          <w:p w:rsidR="00FF04AD" w:rsidRDefault="00FF04AD" w:rsidP="00D70668">
            <w:pPr>
              <w:pStyle w:val="a3"/>
              <w:jc w:val="center"/>
              <w:rPr>
                <w:rFonts w:ascii="Times New Roman" w:hAnsi="Times New Roman" w:cs="Times New Roman"/>
                <w:sz w:val="28"/>
                <w:szCs w:val="28"/>
              </w:rPr>
            </w:pPr>
          </w:p>
        </w:tc>
      </w:tr>
      <w:tr w:rsidR="00FF04AD" w:rsidTr="00D70668">
        <w:tc>
          <w:tcPr>
            <w:tcW w:w="704" w:type="dxa"/>
          </w:tcPr>
          <w:p w:rsidR="00FF04AD" w:rsidRDefault="00D70668" w:rsidP="0091749B">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FF04AD" w:rsidRDefault="00FF04AD" w:rsidP="0091749B">
            <w:pPr>
              <w:pStyle w:val="a3"/>
              <w:jc w:val="both"/>
              <w:rPr>
                <w:rFonts w:ascii="Times New Roman" w:hAnsi="Times New Roman" w:cs="Times New Roman"/>
                <w:sz w:val="28"/>
                <w:szCs w:val="28"/>
              </w:rPr>
            </w:pPr>
          </w:p>
        </w:tc>
        <w:tc>
          <w:tcPr>
            <w:tcW w:w="2835" w:type="dxa"/>
          </w:tcPr>
          <w:p w:rsidR="00FF04AD" w:rsidRDefault="00FF04AD" w:rsidP="0091749B">
            <w:pPr>
              <w:pStyle w:val="a3"/>
              <w:jc w:val="both"/>
              <w:rPr>
                <w:rFonts w:ascii="Times New Roman" w:hAnsi="Times New Roman" w:cs="Times New Roman"/>
                <w:sz w:val="28"/>
                <w:szCs w:val="28"/>
              </w:rPr>
            </w:pPr>
          </w:p>
        </w:tc>
        <w:tc>
          <w:tcPr>
            <w:tcW w:w="1984" w:type="dxa"/>
          </w:tcPr>
          <w:p w:rsidR="00FF04AD" w:rsidRDefault="00FF04AD" w:rsidP="0091749B">
            <w:pPr>
              <w:pStyle w:val="a3"/>
              <w:jc w:val="both"/>
              <w:rPr>
                <w:rFonts w:ascii="Times New Roman" w:hAnsi="Times New Roman" w:cs="Times New Roman"/>
                <w:sz w:val="28"/>
                <w:szCs w:val="28"/>
              </w:rPr>
            </w:pPr>
          </w:p>
        </w:tc>
        <w:tc>
          <w:tcPr>
            <w:tcW w:w="1701" w:type="dxa"/>
          </w:tcPr>
          <w:p w:rsidR="00FF04AD" w:rsidRDefault="00FF04AD" w:rsidP="0091749B">
            <w:pPr>
              <w:pStyle w:val="a3"/>
              <w:jc w:val="both"/>
              <w:rPr>
                <w:rFonts w:ascii="Times New Roman" w:hAnsi="Times New Roman" w:cs="Times New Roman"/>
                <w:sz w:val="28"/>
                <w:szCs w:val="28"/>
              </w:rPr>
            </w:pPr>
          </w:p>
        </w:tc>
      </w:tr>
      <w:tr w:rsidR="00FF04AD" w:rsidTr="00D70668">
        <w:tc>
          <w:tcPr>
            <w:tcW w:w="704" w:type="dxa"/>
          </w:tcPr>
          <w:p w:rsidR="00FF04AD" w:rsidRDefault="00D70668" w:rsidP="0091749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FF04AD" w:rsidRDefault="00FF04AD" w:rsidP="0091749B">
            <w:pPr>
              <w:pStyle w:val="a3"/>
              <w:jc w:val="both"/>
              <w:rPr>
                <w:rFonts w:ascii="Times New Roman" w:hAnsi="Times New Roman" w:cs="Times New Roman"/>
                <w:sz w:val="28"/>
                <w:szCs w:val="28"/>
              </w:rPr>
            </w:pPr>
          </w:p>
        </w:tc>
        <w:tc>
          <w:tcPr>
            <w:tcW w:w="2835" w:type="dxa"/>
          </w:tcPr>
          <w:p w:rsidR="00FF04AD" w:rsidRDefault="00FF04AD" w:rsidP="0091749B">
            <w:pPr>
              <w:pStyle w:val="a3"/>
              <w:jc w:val="both"/>
              <w:rPr>
                <w:rFonts w:ascii="Times New Roman" w:hAnsi="Times New Roman" w:cs="Times New Roman"/>
                <w:sz w:val="28"/>
                <w:szCs w:val="28"/>
              </w:rPr>
            </w:pPr>
          </w:p>
        </w:tc>
        <w:tc>
          <w:tcPr>
            <w:tcW w:w="1984" w:type="dxa"/>
          </w:tcPr>
          <w:p w:rsidR="00FF04AD" w:rsidRDefault="00FF04AD" w:rsidP="0091749B">
            <w:pPr>
              <w:pStyle w:val="a3"/>
              <w:jc w:val="both"/>
              <w:rPr>
                <w:rFonts w:ascii="Times New Roman" w:hAnsi="Times New Roman" w:cs="Times New Roman"/>
                <w:sz w:val="28"/>
                <w:szCs w:val="28"/>
              </w:rPr>
            </w:pPr>
          </w:p>
        </w:tc>
        <w:tc>
          <w:tcPr>
            <w:tcW w:w="1701" w:type="dxa"/>
          </w:tcPr>
          <w:p w:rsidR="00FF04AD" w:rsidRDefault="00FF04AD" w:rsidP="0091749B">
            <w:pPr>
              <w:pStyle w:val="a3"/>
              <w:jc w:val="both"/>
              <w:rPr>
                <w:rFonts w:ascii="Times New Roman" w:hAnsi="Times New Roman" w:cs="Times New Roman"/>
                <w:sz w:val="28"/>
                <w:szCs w:val="28"/>
              </w:rPr>
            </w:pPr>
          </w:p>
        </w:tc>
      </w:tr>
      <w:tr w:rsidR="00FF04AD" w:rsidTr="00D70668">
        <w:tc>
          <w:tcPr>
            <w:tcW w:w="704" w:type="dxa"/>
          </w:tcPr>
          <w:p w:rsidR="00FF04AD" w:rsidRDefault="00D70668" w:rsidP="0091749B">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FF04AD" w:rsidRDefault="00FF04AD" w:rsidP="0091749B">
            <w:pPr>
              <w:pStyle w:val="a3"/>
              <w:jc w:val="both"/>
              <w:rPr>
                <w:rFonts w:ascii="Times New Roman" w:hAnsi="Times New Roman" w:cs="Times New Roman"/>
                <w:sz w:val="28"/>
                <w:szCs w:val="28"/>
              </w:rPr>
            </w:pPr>
          </w:p>
        </w:tc>
        <w:tc>
          <w:tcPr>
            <w:tcW w:w="2835" w:type="dxa"/>
          </w:tcPr>
          <w:p w:rsidR="00FF04AD" w:rsidRDefault="00FF04AD" w:rsidP="0091749B">
            <w:pPr>
              <w:pStyle w:val="a3"/>
              <w:jc w:val="both"/>
              <w:rPr>
                <w:rFonts w:ascii="Times New Roman" w:hAnsi="Times New Roman" w:cs="Times New Roman"/>
                <w:sz w:val="28"/>
                <w:szCs w:val="28"/>
              </w:rPr>
            </w:pPr>
          </w:p>
        </w:tc>
        <w:tc>
          <w:tcPr>
            <w:tcW w:w="1984" w:type="dxa"/>
          </w:tcPr>
          <w:p w:rsidR="00FF04AD" w:rsidRDefault="00FF04AD" w:rsidP="0091749B">
            <w:pPr>
              <w:pStyle w:val="a3"/>
              <w:jc w:val="both"/>
              <w:rPr>
                <w:rFonts w:ascii="Times New Roman" w:hAnsi="Times New Roman" w:cs="Times New Roman"/>
                <w:sz w:val="28"/>
                <w:szCs w:val="28"/>
              </w:rPr>
            </w:pPr>
          </w:p>
        </w:tc>
        <w:tc>
          <w:tcPr>
            <w:tcW w:w="1701" w:type="dxa"/>
          </w:tcPr>
          <w:p w:rsidR="00FF04AD" w:rsidRDefault="00FF04AD" w:rsidP="0091749B">
            <w:pPr>
              <w:pStyle w:val="a3"/>
              <w:jc w:val="both"/>
              <w:rPr>
                <w:rFonts w:ascii="Times New Roman" w:hAnsi="Times New Roman" w:cs="Times New Roman"/>
                <w:sz w:val="28"/>
                <w:szCs w:val="28"/>
              </w:rPr>
            </w:pPr>
          </w:p>
        </w:tc>
      </w:tr>
    </w:tbl>
    <w:p w:rsidR="00FF04AD" w:rsidRPr="0091749B" w:rsidRDefault="00FF04AD"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Всего подлежат признанию недействительными ________ удостоверений.</w:t>
      </w:r>
    </w:p>
    <w:p w:rsidR="00CE0EB2" w:rsidRPr="00D70668" w:rsidRDefault="00CE0EB2" w:rsidP="0091749B">
      <w:pPr>
        <w:pStyle w:val="a3"/>
        <w:jc w:val="both"/>
        <w:rPr>
          <w:rFonts w:ascii="Times New Roman" w:hAnsi="Times New Roman" w:cs="Times New Roman"/>
          <w:sz w:val="22"/>
          <w:szCs w:val="22"/>
        </w:rPr>
      </w:pPr>
      <w:r w:rsidRPr="0091749B">
        <w:rPr>
          <w:rFonts w:ascii="Times New Roman" w:hAnsi="Times New Roman" w:cs="Times New Roman"/>
          <w:sz w:val="28"/>
          <w:szCs w:val="28"/>
        </w:rPr>
        <w:t xml:space="preserve">                                                                   </w:t>
      </w:r>
      <w:r w:rsidR="00D70668">
        <w:rPr>
          <w:rFonts w:ascii="Times New Roman" w:hAnsi="Times New Roman" w:cs="Times New Roman"/>
          <w:sz w:val="28"/>
          <w:szCs w:val="28"/>
        </w:rPr>
        <w:t xml:space="preserve">               </w:t>
      </w:r>
      <w:r w:rsidRPr="0091749B">
        <w:rPr>
          <w:rFonts w:ascii="Times New Roman" w:hAnsi="Times New Roman" w:cs="Times New Roman"/>
          <w:sz w:val="28"/>
          <w:szCs w:val="28"/>
        </w:rPr>
        <w:t xml:space="preserve"> </w:t>
      </w:r>
      <w:r w:rsidRPr="00D70668">
        <w:rPr>
          <w:rFonts w:ascii="Times New Roman" w:hAnsi="Times New Roman" w:cs="Times New Roman"/>
          <w:sz w:val="22"/>
          <w:szCs w:val="22"/>
        </w:rPr>
        <w:t>(количество)</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Акт </w:t>
      </w:r>
      <w:proofErr w:type="gramStart"/>
      <w:r w:rsidR="00D70668">
        <w:rPr>
          <w:rFonts w:ascii="Times New Roman" w:hAnsi="Times New Roman" w:cs="Times New Roman"/>
          <w:sz w:val="28"/>
          <w:szCs w:val="28"/>
        </w:rPr>
        <w:t>с</w:t>
      </w:r>
      <w:r w:rsidRPr="0091749B">
        <w:rPr>
          <w:rFonts w:ascii="Times New Roman" w:hAnsi="Times New Roman" w:cs="Times New Roman"/>
          <w:sz w:val="28"/>
          <w:szCs w:val="28"/>
        </w:rPr>
        <w:t>оставил:_</w:t>
      </w:r>
      <w:proofErr w:type="gramEnd"/>
      <w:r w:rsidRPr="0091749B">
        <w:rPr>
          <w:rFonts w:ascii="Times New Roman" w:hAnsi="Times New Roman" w:cs="Times New Roman"/>
          <w:sz w:val="28"/>
          <w:szCs w:val="28"/>
        </w:rPr>
        <w:t>______________________</w:t>
      </w:r>
      <w:r w:rsidR="00D70668">
        <w:rPr>
          <w:rFonts w:ascii="Times New Roman" w:hAnsi="Times New Roman" w:cs="Times New Roman"/>
          <w:sz w:val="28"/>
          <w:szCs w:val="28"/>
        </w:rPr>
        <w:t>____________________________</w:t>
      </w:r>
    </w:p>
    <w:p w:rsidR="00CE0EB2" w:rsidRPr="00D70668" w:rsidRDefault="00D70668" w:rsidP="0091749B">
      <w:pPr>
        <w:pStyle w:val="a3"/>
        <w:jc w:val="both"/>
        <w:rPr>
          <w:rFonts w:ascii="Times New Roman" w:hAnsi="Times New Roman" w:cs="Times New Roman"/>
          <w:sz w:val="22"/>
          <w:szCs w:val="22"/>
        </w:rPr>
      </w:pPr>
      <w:r>
        <w:rPr>
          <w:rFonts w:ascii="Times New Roman" w:hAnsi="Times New Roman" w:cs="Times New Roman"/>
          <w:sz w:val="22"/>
          <w:szCs w:val="22"/>
        </w:rPr>
        <w:t xml:space="preserve">                                                      </w:t>
      </w:r>
      <w:r w:rsidR="00CE0EB2" w:rsidRPr="00D70668">
        <w:rPr>
          <w:rFonts w:ascii="Times New Roman" w:hAnsi="Times New Roman" w:cs="Times New Roman"/>
          <w:sz w:val="22"/>
          <w:szCs w:val="22"/>
        </w:rPr>
        <w:t>(должность, фамилия, имя, отчество, подпись)</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____ ______________ 20__ г.</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М.П.</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B70999" w:rsidRPr="0091749B" w:rsidRDefault="00B70999" w:rsidP="00B70999">
      <w:pPr>
        <w:pStyle w:val="a3"/>
        <w:ind w:left="4395" w:firstLine="425"/>
        <w:jc w:val="both"/>
        <w:rPr>
          <w:rFonts w:ascii="Times New Roman" w:hAnsi="Times New Roman" w:cs="Times New Roman"/>
          <w:sz w:val="28"/>
          <w:szCs w:val="28"/>
        </w:rPr>
      </w:pPr>
      <w:r w:rsidRPr="0091749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r w:rsidRPr="0091749B">
        <w:rPr>
          <w:rFonts w:ascii="Times New Roman" w:hAnsi="Times New Roman" w:cs="Times New Roman"/>
          <w:sz w:val="28"/>
          <w:szCs w:val="28"/>
        </w:rPr>
        <w:t xml:space="preserve"> </w:t>
      </w:r>
    </w:p>
    <w:p w:rsidR="00B70999" w:rsidRPr="0091749B" w:rsidRDefault="00B70999" w:rsidP="00B70999">
      <w:pPr>
        <w:pStyle w:val="a3"/>
        <w:ind w:left="4395"/>
        <w:jc w:val="both"/>
        <w:rPr>
          <w:rFonts w:ascii="Times New Roman" w:hAnsi="Times New Roman" w:cs="Times New Roman"/>
          <w:sz w:val="28"/>
          <w:szCs w:val="28"/>
        </w:rPr>
      </w:pPr>
      <w:r w:rsidRPr="0091749B">
        <w:rPr>
          <w:rFonts w:ascii="Times New Roman" w:hAnsi="Times New Roman" w:cs="Times New Roman"/>
          <w:sz w:val="28"/>
          <w:szCs w:val="28"/>
        </w:rPr>
        <w:t>к Положению о форме удостоверения старосты сельского населенного пункта Балтайского муниципального образования Балтайского муниципального района</w:t>
      </w:r>
    </w:p>
    <w:p w:rsidR="00B70999" w:rsidRPr="0091749B" w:rsidRDefault="00B70999" w:rsidP="00B70999">
      <w:pPr>
        <w:pStyle w:val="a3"/>
        <w:jc w:val="both"/>
        <w:rPr>
          <w:rFonts w:ascii="Times New Roman" w:hAnsi="Times New Roman" w:cs="Times New Roman"/>
          <w:sz w:val="28"/>
          <w:szCs w:val="28"/>
        </w:rPr>
      </w:pPr>
    </w:p>
    <w:p w:rsidR="00CE0EB2" w:rsidRPr="0091749B" w:rsidRDefault="00B70999"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B70999" w:rsidRDefault="00CE0EB2" w:rsidP="00B70999">
      <w:pPr>
        <w:pStyle w:val="a3"/>
        <w:jc w:val="center"/>
        <w:rPr>
          <w:rFonts w:ascii="Times New Roman" w:hAnsi="Times New Roman" w:cs="Times New Roman"/>
          <w:b/>
          <w:sz w:val="28"/>
          <w:szCs w:val="28"/>
        </w:rPr>
      </w:pPr>
      <w:r w:rsidRPr="00B70999">
        <w:rPr>
          <w:rFonts w:ascii="Times New Roman" w:hAnsi="Times New Roman" w:cs="Times New Roman"/>
          <w:b/>
          <w:sz w:val="28"/>
          <w:szCs w:val="28"/>
        </w:rPr>
        <w:t>АКТ № ____</w:t>
      </w:r>
    </w:p>
    <w:p w:rsidR="00CE0EB2" w:rsidRPr="00B70999" w:rsidRDefault="00CE0EB2" w:rsidP="00B70999">
      <w:pPr>
        <w:pStyle w:val="a3"/>
        <w:jc w:val="center"/>
        <w:rPr>
          <w:rFonts w:ascii="Times New Roman" w:hAnsi="Times New Roman" w:cs="Times New Roman"/>
          <w:b/>
          <w:sz w:val="28"/>
          <w:szCs w:val="28"/>
        </w:rPr>
      </w:pPr>
      <w:r w:rsidRPr="00B70999">
        <w:rPr>
          <w:rFonts w:ascii="Times New Roman" w:hAnsi="Times New Roman" w:cs="Times New Roman"/>
          <w:b/>
          <w:sz w:val="28"/>
          <w:szCs w:val="28"/>
        </w:rPr>
        <w:t>уничтожения удостоверений старост сельских населенных пунктов Балтайского муниципального образования</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Настоящий акт об уничтожении путем сожжения следующих удостоверений старост сельских населенных пунктов Балтайского муниципального образования:</w:t>
      </w:r>
    </w:p>
    <w:p w:rsidR="00B70999"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tbl>
      <w:tblPr>
        <w:tblStyle w:val="aa"/>
        <w:tblW w:w="9067" w:type="dxa"/>
        <w:tblLook w:val="04A0" w:firstRow="1" w:lastRow="0" w:firstColumn="1" w:lastColumn="0" w:noHBand="0" w:noVBand="1"/>
      </w:tblPr>
      <w:tblGrid>
        <w:gridCol w:w="704"/>
        <w:gridCol w:w="1843"/>
        <w:gridCol w:w="2835"/>
        <w:gridCol w:w="1984"/>
        <w:gridCol w:w="1701"/>
      </w:tblGrid>
      <w:tr w:rsidR="00B70999" w:rsidTr="00D36550">
        <w:tc>
          <w:tcPr>
            <w:tcW w:w="704" w:type="dxa"/>
          </w:tcPr>
          <w:p w:rsidR="00B70999" w:rsidRPr="0091749B" w:rsidRDefault="00B70999" w:rsidP="00D36550">
            <w:pPr>
              <w:pStyle w:val="a3"/>
              <w:jc w:val="center"/>
              <w:rPr>
                <w:rFonts w:ascii="Times New Roman" w:hAnsi="Times New Roman" w:cs="Times New Roman"/>
                <w:sz w:val="28"/>
                <w:szCs w:val="28"/>
              </w:rPr>
            </w:pPr>
            <w:r w:rsidRPr="0091749B">
              <w:rPr>
                <w:rFonts w:ascii="Times New Roman" w:hAnsi="Times New Roman" w:cs="Times New Roman"/>
                <w:sz w:val="28"/>
                <w:szCs w:val="28"/>
              </w:rPr>
              <w:t>№ п/п</w:t>
            </w:r>
          </w:p>
          <w:p w:rsidR="00B70999" w:rsidRDefault="00B70999" w:rsidP="00D36550">
            <w:pPr>
              <w:pStyle w:val="a3"/>
              <w:jc w:val="center"/>
              <w:rPr>
                <w:rFonts w:ascii="Times New Roman" w:hAnsi="Times New Roman" w:cs="Times New Roman"/>
                <w:sz w:val="28"/>
                <w:szCs w:val="28"/>
              </w:rPr>
            </w:pPr>
          </w:p>
        </w:tc>
        <w:tc>
          <w:tcPr>
            <w:tcW w:w="1843" w:type="dxa"/>
          </w:tcPr>
          <w:p w:rsidR="00B70999" w:rsidRPr="0091749B" w:rsidRDefault="00B70999" w:rsidP="00D36550">
            <w:pPr>
              <w:pStyle w:val="a3"/>
              <w:jc w:val="center"/>
              <w:rPr>
                <w:rFonts w:ascii="Times New Roman" w:hAnsi="Times New Roman" w:cs="Times New Roman"/>
                <w:sz w:val="28"/>
                <w:szCs w:val="28"/>
              </w:rPr>
            </w:pPr>
            <w:r w:rsidRPr="0091749B">
              <w:rPr>
                <w:rFonts w:ascii="Times New Roman" w:hAnsi="Times New Roman" w:cs="Times New Roman"/>
                <w:sz w:val="28"/>
                <w:szCs w:val="28"/>
              </w:rPr>
              <w:t>Должность</w:t>
            </w:r>
          </w:p>
          <w:p w:rsidR="00B70999" w:rsidRDefault="00B70999" w:rsidP="00D36550">
            <w:pPr>
              <w:pStyle w:val="a3"/>
              <w:jc w:val="center"/>
              <w:rPr>
                <w:rFonts w:ascii="Times New Roman" w:hAnsi="Times New Roman" w:cs="Times New Roman"/>
                <w:sz w:val="28"/>
                <w:szCs w:val="28"/>
              </w:rPr>
            </w:pPr>
          </w:p>
        </w:tc>
        <w:tc>
          <w:tcPr>
            <w:tcW w:w="2835" w:type="dxa"/>
          </w:tcPr>
          <w:p w:rsidR="00B70999" w:rsidRDefault="00B70999" w:rsidP="00D36550">
            <w:pPr>
              <w:pStyle w:val="a3"/>
              <w:jc w:val="center"/>
              <w:rPr>
                <w:rFonts w:ascii="Times New Roman" w:hAnsi="Times New Roman" w:cs="Times New Roman"/>
                <w:sz w:val="28"/>
                <w:szCs w:val="28"/>
              </w:rPr>
            </w:pPr>
            <w:r w:rsidRPr="0091749B">
              <w:rPr>
                <w:rFonts w:ascii="Times New Roman" w:hAnsi="Times New Roman" w:cs="Times New Roman"/>
                <w:sz w:val="28"/>
                <w:szCs w:val="28"/>
              </w:rPr>
              <w:t>Фамилия, имя, отчество</w:t>
            </w:r>
          </w:p>
        </w:tc>
        <w:tc>
          <w:tcPr>
            <w:tcW w:w="1984" w:type="dxa"/>
          </w:tcPr>
          <w:p w:rsidR="00B70999" w:rsidRPr="0091749B" w:rsidRDefault="00B70999" w:rsidP="00D36550">
            <w:pPr>
              <w:pStyle w:val="a3"/>
              <w:jc w:val="center"/>
              <w:rPr>
                <w:rFonts w:ascii="Times New Roman" w:hAnsi="Times New Roman" w:cs="Times New Roman"/>
                <w:sz w:val="28"/>
                <w:szCs w:val="28"/>
              </w:rPr>
            </w:pPr>
            <w:r w:rsidRPr="0091749B">
              <w:rPr>
                <w:rFonts w:ascii="Times New Roman" w:hAnsi="Times New Roman" w:cs="Times New Roman"/>
                <w:sz w:val="28"/>
                <w:szCs w:val="28"/>
              </w:rPr>
              <w:t>Номер удостоверения</w:t>
            </w:r>
          </w:p>
          <w:p w:rsidR="00B70999" w:rsidRDefault="00B70999" w:rsidP="00D36550">
            <w:pPr>
              <w:pStyle w:val="a3"/>
              <w:jc w:val="center"/>
              <w:rPr>
                <w:rFonts w:ascii="Times New Roman" w:hAnsi="Times New Roman" w:cs="Times New Roman"/>
                <w:sz w:val="28"/>
                <w:szCs w:val="28"/>
              </w:rPr>
            </w:pPr>
          </w:p>
        </w:tc>
        <w:tc>
          <w:tcPr>
            <w:tcW w:w="1701" w:type="dxa"/>
          </w:tcPr>
          <w:p w:rsidR="00B70999" w:rsidRPr="0091749B" w:rsidRDefault="00B70999" w:rsidP="00D36550">
            <w:pPr>
              <w:pStyle w:val="a3"/>
              <w:jc w:val="center"/>
              <w:rPr>
                <w:rFonts w:ascii="Times New Roman" w:hAnsi="Times New Roman" w:cs="Times New Roman"/>
                <w:sz w:val="28"/>
                <w:szCs w:val="28"/>
              </w:rPr>
            </w:pPr>
            <w:r w:rsidRPr="0091749B">
              <w:rPr>
                <w:rFonts w:ascii="Times New Roman" w:hAnsi="Times New Roman" w:cs="Times New Roman"/>
                <w:sz w:val="28"/>
                <w:szCs w:val="28"/>
              </w:rPr>
              <w:t>Примечание</w:t>
            </w:r>
          </w:p>
          <w:p w:rsidR="00B70999" w:rsidRDefault="00B70999" w:rsidP="00D36550">
            <w:pPr>
              <w:pStyle w:val="a3"/>
              <w:jc w:val="center"/>
              <w:rPr>
                <w:rFonts w:ascii="Times New Roman" w:hAnsi="Times New Roman" w:cs="Times New Roman"/>
                <w:sz w:val="28"/>
                <w:szCs w:val="28"/>
              </w:rPr>
            </w:pPr>
          </w:p>
        </w:tc>
      </w:tr>
      <w:tr w:rsidR="00B70999" w:rsidTr="00D36550">
        <w:tc>
          <w:tcPr>
            <w:tcW w:w="704" w:type="dxa"/>
          </w:tcPr>
          <w:p w:rsidR="00B70999" w:rsidRDefault="00B70999" w:rsidP="00D3655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B70999" w:rsidRDefault="00B70999" w:rsidP="00D36550">
            <w:pPr>
              <w:pStyle w:val="a3"/>
              <w:jc w:val="both"/>
              <w:rPr>
                <w:rFonts w:ascii="Times New Roman" w:hAnsi="Times New Roman" w:cs="Times New Roman"/>
                <w:sz w:val="28"/>
                <w:szCs w:val="28"/>
              </w:rPr>
            </w:pPr>
          </w:p>
        </w:tc>
        <w:tc>
          <w:tcPr>
            <w:tcW w:w="2835" w:type="dxa"/>
          </w:tcPr>
          <w:p w:rsidR="00B70999" w:rsidRDefault="00B70999" w:rsidP="00D36550">
            <w:pPr>
              <w:pStyle w:val="a3"/>
              <w:jc w:val="both"/>
              <w:rPr>
                <w:rFonts w:ascii="Times New Roman" w:hAnsi="Times New Roman" w:cs="Times New Roman"/>
                <w:sz w:val="28"/>
                <w:szCs w:val="28"/>
              </w:rPr>
            </w:pPr>
          </w:p>
        </w:tc>
        <w:tc>
          <w:tcPr>
            <w:tcW w:w="1984" w:type="dxa"/>
          </w:tcPr>
          <w:p w:rsidR="00B70999" w:rsidRDefault="00B70999" w:rsidP="00D36550">
            <w:pPr>
              <w:pStyle w:val="a3"/>
              <w:jc w:val="both"/>
              <w:rPr>
                <w:rFonts w:ascii="Times New Roman" w:hAnsi="Times New Roman" w:cs="Times New Roman"/>
                <w:sz w:val="28"/>
                <w:szCs w:val="28"/>
              </w:rPr>
            </w:pPr>
          </w:p>
        </w:tc>
        <w:tc>
          <w:tcPr>
            <w:tcW w:w="1701" w:type="dxa"/>
          </w:tcPr>
          <w:p w:rsidR="00B70999" w:rsidRDefault="00B70999" w:rsidP="00D36550">
            <w:pPr>
              <w:pStyle w:val="a3"/>
              <w:jc w:val="both"/>
              <w:rPr>
                <w:rFonts w:ascii="Times New Roman" w:hAnsi="Times New Roman" w:cs="Times New Roman"/>
                <w:sz w:val="28"/>
                <w:szCs w:val="28"/>
              </w:rPr>
            </w:pPr>
          </w:p>
        </w:tc>
      </w:tr>
      <w:tr w:rsidR="00B70999" w:rsidTr="00D36550">
        <w:tc>
          <w:tcPr>
            <w:tcW w:w="704" w:type="dxa"/>
          </w:tcPr>
          <w:p w:rsidR="00B70999" w:rsidRDefault="00B70999" w:rsidP="00D36550">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B70999" w:rsidRDefault="00B70999" w:rsidP="00D36550">
            <w:pPr>
              <w:pStyle w:val="a3"/>
              <w:jc w:val="both"/>
              <w:rPr>
                <w:rFonts w:ascii="Times New Roman" w:hAnsi="Times New Roman" w:cs="Times New Roman"/>
                <w:sz w:val="28"/>
                <w:szCs w:val="28"/>
              </w:rPr>
            </w:pPr>
          </w:p>
        </w:tc>
        <w:tc>
          <w:tcPr>
            <w:tcW w:w="2835" w:type="dxa"/>
          </w:tcPr>
          <w:p w:rsidR="00B70999" w:rsidRDefault="00B70999" w:rsidP="00D36550">
            <w:pPr>
              <w:pStyle w:val="a3"/>
              <w:jc w:val="both"/>
              <w:rPr>
                <w:rFonts w:ascii="Times New Roman" w:hAnsi="Times New Roman" w:cs="Times New Roman"/>
                <w:sz w:val="28"/>
                <w:szCs w:val="28"/>
              </w:rPr>
            </w:pPr>
          </w:p>
        </w:tc>
        <w:tc>
          <w:tcPr>
            <w:tcW w:w="1984" w:type="dxa"/>
          </w:tcPr>
          <w:p w:rsidR="00B70999" w:rsidRDefault="00B70999" w:rsidP="00D36550">
            <w:pPr>
              <w:pStyle w:val="a3"/>
              <w:jc w:val="both"/>
              <w:rPr>
                <w:rFonts w:ascii="Times New Roman" w:hAnsi="Times New Roman" w:cs="Times New Roman"/>
                <w:sz w:val="28"/>
                <w:szCs w:val="28"/>
              </w:rPr>
            </w:pPr>
          </w:p>
        </w:tc>
        <w:tc>
          <w:tcPr>
            <w:tcW w:w="1701" w:type="dxa"/>
          </w:tcPr>
          <w:p w:rsidR="00B70999" w:rsidRDefault="00B70999" w:rsidP="00D36550">
            <w:pPr>
              <w:pStyle w:val="a3"/>
              <w:jc w:val="both"/>
              <w:rPr>
                <w:rFonts w:ascii="Times New Roman" w:hAnsi="Times New Roman" w:cs="Times New Roman"/>
                <w:sz w:val="28"/>
                <w:szCs w:val="28"/>
              </w:rPr>
            </w:pPr>
          </w:p>
        </w:tc>
      </w:tr>
      <w:tr w:rsidR="00B70999" w:rsidTr="00D36550">
        <w:tc>
          <w:tcPr>
            <w:tcW w:w="704" w:type="dxa"/>
          </w:tcPr>
          <w:p w:rsidR="00B70999" w:rsidRDefault="00B70999" w:rsidP="00D36550">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B70999" w:rsidRDefault="00B70999" w:rsidP="00D36550">
            <w:pPr>
              <w:pStyle w:val="a3"/>
              <w:jc w:val="both"/>
              <w:rPr>
                <w:rFonts w:ascii="Times New Roman" w:hAnsi="Times New Roman" w:cs="Times New Roman"/>
                <w:sz w:val="28"/>
                <w:szCs w:val="28"/>
              </w:rPr>
            </w:pPr>
          </w:p>
        </w:tc>
        <w:tc>
          <w:tcPr>
            <w:tcW w:w="2835" w:type="dxa"/>
          </w:tcPr>
          <w:p w:rsidR="00B70999" w:rsidRDefault="00B70999" w:rsidP="00D36550">
            <w:pPr>
              <w:pStyle w:val="a3"/>
              <w:jc w:val="both"/>
              <w:rPr>
                <w:rFonts w:ascii="Times New Roman" w:hAnsi="Times New Roman" w:cs="Times New Roman"/>
                <w:sz w:val="28"/>
                <w:szCs w:val="28"/>
              </w:rPr>
            </w:pPr>
          </w:p>
        </w:tc>
        <w:tc>
          <w:tcPr>
            <w:tcW w:w="1984" w:type="dxa"/>
          </w:tcPr>
          <w:p w:rsidR="00B70999" w:rsidRDefault="00B70999" w:rsidP="00D36550">
            <w:pPr>
              <w:pStyle w:val="a3"/>
              <w:jc w:val="both"/>
              <w:rPr>
                <w:rFonts w:ascii="Times New Roman" w:hAnsi="Times New Roman" w:cs="Times New Roman"/>
                <w:sz w:val="28"/>
                <w:szCs w:val="28"/>
              </w:rPr>
            </w:pPr>
          </w:p>
        </w:tc>
        <w:tc>
          <w:tcPr>
            <w:tcW w:w="1701" w:type="dxa"/>
          </w:tcPr>
          <w:p w:rsidR="00B70999" w:rsidRDefault="00B70999" w:rsidP="00D36550">
            <w:pPr>
              <w:pStyle w:val="a3"/>
              <w:jc w:val="both"/>
              <w:rPr>
                <w:rFonts w:ascii="Times New Roman" w:hAnsi="Times New Roman" w:cs="Times New Roman"/>
                <w:sz w:val="28"/>
                <w:szCs w:val="28"/>
              </w:rPr>
            </w:pPr>
          </w:p>
        </w:tc>
      </w:tr>
    </w:tbl>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Всего подлежат уничтожению _______________ удостоверений.</w:t>
      </w:r>
    </w:p>
    <w:p w:rsidR="00CE0EB2" w:rsidRPr="00B70999" w:rsidRDefault="00CE0EB2" w:rsidP="0091749B">
      <w:pPr>
        <w:pStyle w:val="a3"/>
        <w:jc w:val="both"/>
        <w:rPr>
          <w:rFonts w:ascii="Times New Roman" w:hAnsi="Times New Roman" w:cs="Times New Roman"/>
          <w:sz w:val="22"/>
          <w:szCs w:val="22"/>
        </w:rPr>
      </w:pPr>
      <w:r w:rsidRPr="0091749B">
        <w:rPr>
          <w:rFonts w:ascii="Times New Roman" w:hAnsi="Times New Roman" w:cs="Times New Roman"/>
          <w:sz w:val="28"/>
          <w:szCs w:val="28"/>
        </w:rPr>
        <w:t>            </w:t>
      </w:r>
      <w:r w:rsidR="00B70999">
        <w:rPr>
          <w:rFonts w:ascii="Times New Roman" w:hAnsi="Times New Roman" w:cs="Times New Roman"/>
          <w:sz w:val="28"/>
          <w:szCs w:val="28"/>
        </w:rPr>
        <w:t xml:space="preserve">                                               </w:t>
      </w:r>
      <w:r w:rsidRPr="00B70999">
        <w:rPr>
          <w:rFonts w:ascii="Times New Roman" w:hAnsi="Times New Roman" w:cs="Times New Roman"/>
          <w:sz w:val="22"/>
          <w:szCs w:val="22"/>
        </w:rPr>
        <w:t>(количество)</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xml:space="preserve">Акт </w:t>
      </w:r>
      <w:proofErr w:type="gramStart"/>
      <w:r w:rsidRPr="0091749B">
        <w:rPr>
          <w:rFonts w:ascii="Times New Roman" w:hAnsi="Times New Roman" w:cs="Times New Roman"/>
          <w:sz w:val="28"/>
          <w:szCs w:val="28"/>
        </w:rPr>
        <w:t>составил:_</w:t>
      </w:r>
      <w:proofErr w:type="gramEnd"/>
      <w:r w:rsidRPr="0091749B">
        <w:rPr>
          <w:rFonts w:ascii="Times New Roman" w:hAnsi="Times New Roman" w:cs="Times New Roman"/>
          <w:sz w:val="28"/>
          <w:szCs w:val="28"/>
        </w:rPr>
        <w:t>______________________</w:t>
      </w:r>
      <w:r w:rsidR="00B70999">
        <w:rPr>
          <w:rFonts w:ascii="Times New Roman" w:hAnsi="Times New Roman" w:cs="Times New Roman"/>
          <w:sz w:val="28"/>
          <w:szCs w:val="28"/>
        </w:rPr>
        <w:t>___________________________</w:t>
      </w:r>
    </w:p>
    <w:p w:rsidR="00CE0EB2" w:rsidRPr="00B70999" w:rsidRDefault="00B70999" w:rsidP="0091749B">
      <w:pPr>
        <w:pStyle w:val="a3"/>
        <w:jc w:val="both"/>
        <w:rPr>
          <w:rFonts w:ascii="Times New Roman" w:hAnsi="Times New Roman" w:cs="Times New Roman"/>
          <w:sz w:val="22"/>
          <w:szCs w:val="22"/>
        </w:rPr>
      </w:pPr>
      <w:r>
        <w:rPr>
          <w:rFonts w:ascii="Times New Roman" w:hAnsi="Times New Roman" w:cs="Times New Roman"/>
          <w:sz w:val="22"/>
          <w:szCs w:val="22"/>
        </w:rPr>
        <w:t xml:space="preserve">                                                       </w:t>
      </w:r>
      <w:r w:rsidR="00CE0EB2" w:rsidRPr="00B70999">
        <w:rPr>
          <w:rFonts w:ascii="Times New Roman" w:hAnsi="Times New Roman" w:cs="Times New Roman"/>
          <w:sz w:val="22"/>
          <w:szCs w:val="22"/>
        </w:rPr>
        <w:t>(должность, фамилия, имя, отчество, подпись)</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 </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____ _____________ 20__ г.</w:t>
      </w:r>
    </w:p>
    <w:p w:rsidR="00CE0EB2" w:rsidRPr="0091749B" w:rsidRDefault="00CE0EB2" w:rsidP="0091749B">
      <w:pPr>
        <w:pStyle w:val="a3"/>
        <w:jc w:val="both"/>
        <w:rPr>
          <w:rFonts w:ascii="Times New Roman" w:hAnsi="Times New Roman" w:cs="Times New Roman"/>
          <w:sz w:val="28"/>
          <w:szCs w:val="28"/>
        </w:rPr>
      </w:pPr>
      <w:r w:rsidRPr="0091749B">
        <w:rPr>
          <w:rFonts w:ascii="Times New Roman" w:hAnsi="Times New Roman" w:cs="Times New Roman"/>
          <w:sz w:val="28"/>
          <w:szCs w:val="28"/>
        </w:rPr>
        <w:t>М.П.</w:t>
      </w: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p w:rsidR="00CE0EB2" w:rsidRPr="0091749B" w:rsidRDefault="00CE0EB2" w:rsidP="0091749B">
      <w:pPr>
        <w:pStyle w:val="a3"/>
        <w:jc w:val="both"/>
        <w:rPr>
          <w:rFonts w:ascii="Times New Roman" w:hAnsi="Times New Roman" w:cs="Times New Roman"/>
          <w:sz w:val="28"/>
          <w:szCs w:val="28"/>
        </w:rPr>
      </w:pPr>
    </w:p>
    <w:sectPr w:rsidR="00CE0EB2" w:rsidRPr="0091749B" w:rsidSect="00A47174">
      <w:headerReference w:type="default" r:id="rId8"/>
      <w:pgSz w:w="11906" w:h="16838"/>
      <w:pgMar w:top="851" w:right="1335"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6DD" w:rsidRDefault="00C226DD" w:rsidP="00A47174">
      <w:pPr>
        <w:spacing w:after="0" w:line="240" w:lineRule="auto"/>
      </w:pPr>
      <w:r>
        <w:separator/>
      </w:r>
    </w:p>
  </w:endnote>
  <w:endnote w:type="continuationSeparator" w:id="0">
    <w:p w:rsidR="00C226DD" w:rsidRDefault="00C226DD" w:rsidP="00A4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6DD" w:rsidRDefault="00C226DD" w:rsidP="00A47174">
      <w:pPr>
        <w:spacing w:after="0" w:line="240" w:lineRule="auto"/>
      </w:pPr>
      <w:r>
        <w:separator/>
      </w:r>
    </w:p>
  </w:footnote>
  <w:footnote w:type="continuationSeparator" w:id="0">
    <w:p w:rsidR="00C226DD" w:rsidRDefault="00C226DD" w:rsidP="00A47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276073"/>
      <w:docPartObj>
        <w:docPartGallery w:val="Page Numbers (Top of Page)"/>
        <w:docPartUnique/>
      </w:docPartObj>
    </w:sdtPr>
    <w:sdtEndPr/>
    <w:sdtContent>
      <w:p w:rsidR="00A47174" w:rsidRDefault="00A47174">
        <w:pPr>
          <w:pStyle w:val="a6"/>
          <w:jc w:val="center"/>
        </w:pPr>
        <w:r>
          <w:fldChar w:fldCharType="begin"/>
        </w:r>
        <w:r>
          <w:instrText>PAGE   \* MERGEFORMAT</w:instrText>
        </w:r>
        <w:r>
          <w:fldChar w:fldCharType="separate"/>
        </w:r>
        <w:r w:rsidR="00B70999">
          <w:rPr>
            <w:noProof/>
          </w:rPr>
          <w:t>16</w:t>
        </w:r>
        <w:r>
          <w:fldChar w:fldCharType="end"/>
        </w:r>
      </w:p>
    </w:sdtContent>
  </w:sdt>
  <w:p w:rsidR="00A47174" w:rsidRDefault="00A4717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D1"/>
    <w:rsid w:val="0004796B"/>
    <w:rsid w:val="00094B5B"/>
    <w:rsid w:val="001735D1"/>
    <w:rsid w:val="00414644"/>
    <w:rsid w:val="00901D0E"/>
    <w:rsid w:val="0091749B"/>
    <w:rsid w:val="00A47174"/>
    <w:rsid w:val="00B70999"/>
    <w:rsid w:val="00C226DD"/>
    <w:rsid w:val="00CE0EB2"/>
    <w:rsid w:val="00D70668"/>
    <w:rsid w:val="00FF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688F3-733F-4A0D-A917-DD335778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027BC"/>
    <w:pPr>
      <w:spacing w:after="0" w:line="240" w:lineRule="auto"/>
    </w:pPr>
    <w:rPr>
      <w:rFonts w:ascii="Consolas" w:hAnsi="Consolas"/>
      <w:sz w:val="21"/>
      <w:szCs w:val="21"/>
    </w:rPr>
  </w:style>
  <w:style w:type="character" w:customStyle="1" w:styleId="a4">
    <w:name w:val="Текст Знак"/>
    <w:basedOn w:val="a0"/>
    <w:link w:val="a3"/>
    <w:uiPriority w:val="99"/>
    <w:rsid w:val="006027BC"/>
    <w:rPr>
      <w:rFonts w:ascii="Consolas" w:hAnsi="Consolas"/>
      <w:sz w:val="21"/>
      <w:szCs w:val="21"/>
    </w:rPr>
  </w:style>
  <w:style w:type="paragraph" w:customStyle="1" w:styleId="Standard">
    <w:name w:val="Standard"/>
    <w:qFormat/>
    <w:rsid w:val="0091749B"/>
    <w:pPr>
      <w:widowControl w:val="0"/>
      <w:suppressAutoHyphens/>
      <w:spacing w:after="0" w:line="240" w:lineRule="auto"/>
      <w:textAlignment w:val="baseline"/>
    </w:pPr>
    <w:rPr>
      <w:rFonts w:ascii="Times New Roman" w:hAnsi="Times New Roman" w:cs="Times New Roman"/>
      <w:kern w:val="2"/>
      <w:sz w:val="24"/>
      <w:szCs w:val="24"/>
      <w:lang w:val="de-DE" w:eastAsia="ja-JP"/>
    </w:rPr>
  </w:style>
  <w:style w:type="paragraph" w:customStyle="1" w:styleId="a5">
    <w:name w:val="Базовый"/>
    <w:rsid w:val="0091749B"/>
    <w:pPr>
      <w:tabs>
        <w:tab w:val="left" w:pos="709"/>
      </w:tabs>
      <w:suppressAutoHyphens/>
      <w:spacing w:after="0" w:line="100" w:lineRule="atLeast"/>
    </w:pPr>
    <w:rPr>
      <w:rFonts w:ascii="Times New Roman" w:eastAsia="Andale Sans UI" w:hAnsi="Times New Roman" w:cs="Tahoma"/>
      <w:sz w:val="24"/>
      <w:szCs w:val="24"/>
      <w:lang w:val="de-DE" w:eastAsia="ja-JP" w:bidi="fa-IR"/>
    </w:rPr>
  </w:style>
  <w:style w:type="paragraph" w:styleId="a6">
    <w:name w:val="header"/>
    <w:basedOn w:val="a"/>
    <w:link w:val="a7"/>
    <w:uiPriority w:val="99"/>
    <w:unhideWhenUsed/>
    <w:rsid w:val="00A471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7174"/>
  </w:style>
  <w:style w:type="paragraph" w:styleId="a8">
    <w:name w:val="footer"/>
    <w:basedOn w:val="a"/>
    <w:link w:val="a9"/>
    <w:uiPriority w:val="99"/>
    <w:unhideWhenUsed/>
    <w:rsid w:val="00A471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7174"/>
  </w:style>
  <w:style w:type="table" w:styleId="aa">
    <w:name w:val="Table Grid"/>
    <w:basedOn w:val="a1"/>
    <w:uiPriority w:val="39"/>
    <w:rsid w:val="00FF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1464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4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95B4C-49FC-4E45-B190-2B9C5649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4338</Words>
  <Characters>24729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cp:lastModifiedBy>
  <cp:revision>2</cp:revision>
  <cp:lastPrinted>2025-10-15T12:39:00Z</cp:lastPrinted>
  <dcterms:created xsi:type="dcterms:W3CDTF">2025-10-30T05:17:00Z</dcterms:created>
  <dcterms:modified xsi:type="dcterms:W3CDTF">2025-10-30T05:17:00Z</dcterms:modified>
</cp:coreProperties>
</file>